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F7EFC" w14:textId="77777777" w:rsidR="00F4168F" w:rsidRDefault="00C65959">
      <w:pPr>
        <w:widowControl/>
        <w:shd w:val="clear" w:color="auto" w:fill="FFFFFF"/>
        <w:spacing w:before="100" w:beforeAutospacing="1" w:after="100" w:afterAutospacing="1"/>
        <w:ind w:right="641"/>
        <w:jc w:val="center"/>
        <w:rPr>
          <w:rFonts w:ascii="宋体" w:eastAsia="宋体" w:hAnsi="宋体" w:cs="宋体"/>
          <w:kern w:val="0"/>
          <w:sz w:val="27"/>
          <w:szCs w:val="27"/>
        </w:rPr>
      </w:pPr>
      <w:r>
        <w:rPr>
          <w:rFonts w:ascii="_5b8b_4f53" w:eastAsia="宋体" w:hAnsi="_5b8b_4f53" w:cs="宋体" w:hint="eastAsia"/>
          <w:b/>
          <w:bCs/>
          <w:kern w:val="0"/>
          <w:sz w:val="44"/>
          <w:szCs w:val="44"/>
        </w:rPr>
        <w:t>基础（水钻</w:t>
      </w:r>
      <w:r>
        <w:rPr>
          <w:rFonts w:ascii="_5b8b_4f53" w:eastAsia="宋体" w:hAnsi="_5b8b_4f53" w:cs="宋体"/>
          <w:kern w:val="0"/>
          <w:sz w:val="30"/>
          <w:szCs w:val="30"/>
        </w:rPr>
        <w:t>、</w:t>
      </w:r>
      <w:r>
        <w:rPr>
          <w:rFonts w:ascii="_5b8b_4f53" w:eastAsia="宋体" w:hAnsi="_5b8b_4f53" w:cs="宋体" w:hint="eastAsia"/>
          <w:b/>
          <w:bCs/>
          <w:kern w:val="0"/>
          <w:sz w:val="44"/>
          <w:szCs w:val="44"/>
        </w:rPr>
        <w:t>风镐）</w:t>
      </w:r>
      <w:r>
        <w:rPr>
          <w:rFonts w:ascii="_5b8b_4f53" w:eastAsia="宋体" w:hAnsi="_5b8b_4f53" w:cs="宋体"/>
          <w:b/>
          <w:bCs/>
          <w:kern w:val="0"/>
          <w:sz w:val="44"/>
          <w:szCs w:val="44"/>
        </w:rPr>
        <w:t>工程分包协议</w:t>
      </w:r>
    </w:p>
    <w:p w14:paraId="58520DC3" w14:textId="77777777" w:rsidR="00F4168F" w:rsidRDefault="00C65959">
      <w:pPr>
        <w:widowControl/>
        <w:shd w:val="clear" w:color="auto" w:fill="FFFFFF"/>
        <w:spacing w:before="100" w:beforeAutospacing="1" w:after="100" w:afterAutospacing="1"/>
        <w:ind w:right="640"/>
        <w:rPr>
          <w:rFonts w:ascii="_5b8b_4f53" w:eastAsia="宋体" w:hAnsi="_5b8b_4f53" w:cs="宋体" w:hint="eastAsia"/>
          <w:kern w:val="0"/>
          <w:sz w:val="30"/>
          <w:szCs w:val="30"/>
        </w:rPr>
      </w:pPr>
      <w:r>
        <w:rPr>
          <w:rFonts w:ascii="_5b8b_4f53" w:eastAsia="宋体" w:hAnsi="_5b8b_4f53" w:cs="宋体"/>
          <w:kern w:val="0"/>
          <w:sz w:val="30"/>
          <w:szCs w:val="30"/>
        </w:rPr>
        <w:t>发包人：（以下简称甲方）：</w:t>
      </w:r>
    </w:p>
    <w:p w14:paraId="0DC92148" w14:textId="77777777" w:rsidR="00F4168F" w:rsidRDefault="00C65959">
      <w:pPr>
        <w:widowControl/>
        <w:shd w:val="clear" w:color="auto" w:fill="FFFFFF"/>
        <w:spacing w:before="100" w:beforeAutospacing="1" w:after="100" w:afterAutospacing="1"/>
        <w:ind w:right="640"/>
        <w:rPr>
          <w:rFonts w:ascii="宋体" w:eastAsia="宋体" w:hAnsi="宋体" w:cs="宋体"/>
          <w:kern w:val="0"/>
          <w:sz w:val="27"/>
          <w:szCs w:val="27"/>
        </w:rPr>
      </w:pPr>
      <w:r>
        <w:rPr>
          <w:rFonts w:ascii="_5b8b_4f53" w:eastAsia="宋体" w:hAnsi="_5b8b_4f53" w:cs="宋体"/>
          <w:kern w:val="0"/>
          <w:sz w:val="30"/>
          <w:szCs w:val="30"/>
        </w:rPr>
        <w:t>分包人：（以下简称乙方）：</w:t>
      </w:r>
    </w:p>
    <w:p w14:paraId="780E91C8"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依据《中华人民共和国</w:t>
      </w:r>
      <w:r>
        <w:rPr>
          <w:rFonts w:ascii="_5b8b_4f53" w:eastAsia="宋体" w:hAnsi="_5b8b_4f53" w:cs="宋体" w:hint="eastAsia"/>
          <w:kern w:val="0"/>
          <w:sz w:val="30"/>
          <w:szCs w:val="30"/>
        </w:rPr>
        <w:t>民法典</w:t>
      </w:r>
      <w:r>
        <w:rPr>
          <w:rFonts w:ascii="_5b8b_4f53" w:eastAsia="宋体" w:hAnsi="_5b8b_4f53" w:cs="宋体"/>
          <w:kern w:val="0"/>
          <w:sz w:val="30"/>
          <w:szCs w:val="30"/>
        </w:rPr>
        <w:t>》、《中华人民共和国建筑法》及其它有关法律、行政法规和本工程的具体情况，遵循平等、自愿、公平和诚实信用的原则，甲乙双方经协商一致，签订本协议，双方共同遵守执行。</w:t>
      </w:r>
    </w:p>
    <w:p w14:paraId="61FBA28F" w14:textId="77777777" w:rsidR="00F4168F" w:rsidRDefault="00C65959">
      <w:pPr>
        <w:widowControl/>
        <w:shd w:val="clear" w:color="auto" w:fill="FFFFFF"/>
        <w:spacing w:before="100" w:beforeAutospacing="1" w:after="100" w:afterAutospacing="1"/>
        <w:ind w:left="720" w:right="640" w:hanging="720"/>
        <w:rPr>
          <w:rFonts w:ascii="宋体" w:eastAsia="宋体" w:hAnsi="宋体" w:cs="宋体"/>
          <w:kern w:val="0"/>
          <w:sz w:val="27"/>
          <w:szCs w:val="27"/>
        </w:rPr>
      </w:pPr>
      <w:r>
        <w:rPr>
          <w:rFonts w:ascii="_5b8b_4f53" w:eastAsia="宋体" w:hAnsi="_5b8b_4f53" w:cs="宋体"/>
          <w:b/>
          <w:bCs/>
          <w:kern w:val="0"/>
          <w:sz w:val="30"/>
          <w:szCs w:val="30"/>
        </w:rPr>
        <w:t>一、工程概况</w:t>
      </w:r>
    </w:p>
    <w:p w14:paraId="05B7C613" w14:textId="77777777" w:rsidR="00F4168F" w:rsidRDefault="00C65959">
      <w:pPr>
        <w:widowControl/>
        <w:shd w:val="clear" w:color="auto" w:fill="FFFFFF"/>
        <w:spacing w:before="100" w:beforeAutospacing="1" w:after="100" w:afterAutospacing="1"/>
        <w:ind w:left="720" w:right="640" w:hanging="720"/>
        <w:rPr>
          <w:sz w:val="32"/>
          <w:szCs w:val="32"/>
          <w:u w:val="single"/>
        </w:rPr>
      </w:pPr>
      <w:r>
        <w:rPr>
          <w:rFonts w:ascii="_5b8b_4f53" w:eastAsia="宋体" w:hAnsi="_5b8b_4f53" w:cs="宋体"/>
          <w:kern w:val="0"/>
          <w:sz w:val="30"/>
          <w:szCs w:val="30"/>
        </w:rPr>
        <w:t>1</w:t>
      </w:r>
      <w:r>
        <w:rPr>
          <w:rFonts w:ascii="_5b8b_4f53" w:eastAsia="宋体" w:hAnsi="_5b8b_4f53" w:cs="宋体"/>
          <w:kern w:val="0"/>
          <w:sz w:val="30"/>
          <w:szCs w:val="30"/>
        </w:rPr>
        <w:t>、工程名称：</w:t>
      </w:r>
      <w:r>
        <w:rPr>
          <w:rFonts w:hint="eastAsia"/>
          <w:sz w:val="32"/>
          <w:szCs w:val="32"/>
          <w:u w:val="single"/>
        </w:rPr>
        <w:t>重庆轻工职业学院璧山校区建设项目</w:t>
      </w:r>
    </w:p>
    <w:p w14:paraId="2E22A9AA" w14:textId="77777777" w:rsidR="00F4168F" w:rsidRDefault="00C65959">
      <w:pPr>
        <w:widowControl/>
        <w:shd w:val="clear" w:color="auto" w:fill="FFFFFF"/>
        <w:spacing w:before="100" w:beforeAutospacing="1" w:after="100" w:afterAutospacing="1"/>
        <w:ind w:left="720" w:right="640" w:hanging="720"/>
        <w:rPr>
          <w:sz w:val="32"/>
          <w:szCs w:val="32"/>
          <w:u w:val="single"/>
        </w:rPr>
      </w:pPr>
      <w:r>
        <w:rPr>
          <w:rFonts w:ascii="_5b8b_4f53" w:eastAsia="宋体" w:hAnsi="_5b8b_4f53" w:cs="宋体"/>
          <w:kern w:val="0"/>
          <w:sz w:val="30"/>
          <w:szCs w:val="30"/>
        </w:rPr>
        <w:t>2</w:t>
      </w:r>
      <w:r>
        <w:rPr>
          <w:rFonts w:ascii="_5b8b_4f53" w:eastAsia="宋体" w:hAnsi="_5b8b_4f53" w:cs="宋体"/>
          <w:kern w:val="0"/>
          <w:sz w:val="30"/>
          <w:szCs w:val="30"/>
        </w:rPr>
        <w:t>、项目地点：</w:t>
      </w:r>
      <w:r>
        <w:rPr>
          <w:rFonts w:hint="eastAsia"/>
          <w:sz w:val="32"/>
          <w:szCs w:val="32"/>
          <w:u w:val="single"/>
        </w:rPr>
        <w:t>西部（重庆）科学城璧山高新区黛山大道林家岩水库旁地块</w:t>
      </w:r>
    </w:p>
    <w:p w14:paraId="530D30AE" w14:textId="77777777" w:rsidR="00F4168F" w:rsidRDefault="00C65959">
      <w:pPr>
        <w:widowControl/>
        <w:shd w:val="clear" w:color="auto" w:fill="FFFFFF"/>
        <w:spacing w:before="100" w:beforeAutospacing="1" w:after="100" w:afterAutospacing="1"/>
        <w:ind w:left="720" w:right="640" w:hanging="720"/>
        <w:rPr>
          <w:rFonts w:ascii="_5b8b_4f53" w:eastAsia="宋体" w:hAnsi="_5b8b_4f53" w:cs="宋体" w:hint="eastAsia"/>
          <w:kern w:val="0"/>
          <w:sz w:val="30"/>
          <w:szCs w:val="30"/>
        </w:rPr>
      </w:pPr>
      <w:r>
        <w:rPr>
          <w:rFonts w:ascii="_5b8b_4f53" w:eastAsia="宋体" w:hAnsi="_5b8b_4f53" w:cs="宋体"/>
          <w:kern w:val="0"/>
          <w:sz w:val="30"/>
          <w:szCs w:val="30"/>
        </w:rPr>
        <w:t>3</w:t>
      </w:r>
      <w:r>
        <w:rPr>
          <w:rFonts w:ascii="_5b8b_4f53" w:eastAsia="宋体" w:hAnsi="_5b8b_4f53" w:cs="宋体" w:hint="eastAsia"/>
          <w:kern w:val="0"/>
          <w:sz w:val="30"/>
          <w:szCs w:val="30"/>
        </w:rPr>
        <w:t>、质量要求：合格</w:t>
      </w:r>
      <w:r>
        <w:rPr>
          <w:rFonts w:ascii="_5b8b_4f53" w:eastAsia="宋体" w:hAnsi="_5b8b_4f53" w:cs="宋体" w:hint="eastAsia"/>
          <w:kern w:val="0"/>
          <w:sz w:val="30"/>
          <w:szCs w:val="30"/>
        </w:rPr>
        <w:t xml:space="preserve">                                        </w:t>
      </w:r>
      <w:r>
        <w:rPr>
          <w:rFonts w:ascii="_5b8b_4f53" w:eastAsia="宋体" w:hAnsi="_5b8b_4f53" w:cs="宋体"/>
          <w:kern w:val="0"/>
          <w:sz w:val="30"/>
          <w:szCs w:val="30"/>
        </w:rPr>
        <w:t xml:space="preserve">           </w:t>
      </w:r>
      <w:r>
        <w:rPr>
          <w:rFonts w:ascii="_5b8b_4f53" w:eastAsia="宋体" w:hAnsi="_5b8b_4f53" w:cs="宋体" w:hint="eastAsia"/>
          <w:kern w:val="0"/>
          <w:sz w:val="30"/>
          <w:szCs w:val="30"/>
        </w:rPr>
        <w:t xml:space="preserve">       </w:t>
      </w:r>
    </w:p>
    <w:p w14:paraId="3C116D4F" w14:textId="77777777" w:rsidR="00F4168F" w:rsidRDefault="00C65959">
      <w:pPr>
        <w:widowControl/>
        <w:shd w:val="clear" w:color="auto" w:fill="FFFFFF"/>
        <w:spacing w:before="100" w:beforeAutospacing="1" w:after="100" w:afterAutospacing="1"/>
        <w:ind w:left="720" w:right="640" w:hanging="720"/>
        <w:rPr>
          <w:rFonts w:ascii="_5b8b_4f53" w:eastAsia="宋体" w:hAnsi="_5b8b_4f53" w:cs="宋体" w:hint="eastAsia"/>
          <w:kern w:val="0"/>
          <w:sz w:val="30"/>
          <w:szCs w:val="30"/>
        </w:rPr>
      </w:pPr>
      <w:r>
        <w:rPr>
          <w:rFonts w:ascii="_5b8b_4f53" w:eastAsia="宋体" w:hAnsi="_5b8b_4f53" w:cs="宋体"/>
          <w:kern w:val="0"/>
          <w:sz w:val="30"/>
          <w:szCs w:val="30"/>
        </w:rPr>
        <w:t>4</w:t>
      </w:r>
      <w:r>
        <w:rPr>
          <w:rFonts w:ascii="_5b8b_4f53" w:eastAsia="宋体" w:hAnsi="_5b8b_4f53" w:cs="宋体" w:hint="eastAsia"/>
          <w:kern w:val="0"/>
          <w:sz w:val="30"/>
          <w:szCs w:val="30"/>
        </w:rPr>
        <w:t>、工期要求：根据现场实际进度要求，以甲方书面通知为准。</w:t>
      </w:r>
      <w:r>
        <w:rPr>
          <w:rFonts w:ascii="_5b8b_4f53" w:eastAsia="宋体" w:hAnsi="_5b8b_4f53" w:cs="宋体" w:hint="eastAsia"/>
          <w:kern w:val="0"/>
          <w:sz w:val="30"/>
          <w:szCs w:val="30"/>
        </w:rPr>
        <w:t xml:space="preserve">     </w:t>
      </w:r>
      <w:r>
        <w:rPr>
          <w:rFonts w:ascii="_5b8b_4f53" w:eastAsia="宋体" w:hAnsi="_5b8b_4f53" w:cs="宋体"/>
          <w:kern w:val="0"/>
          <w:sz w:val="30"/>
          <w:szCs w:val="30"/>
        </w:rPr>
        <w:t xml:space="preserve">           </w:t>
      </w:r>
      <w:r>
        <w:rPr>
          <w:rFonts w:ascii="_5b8b_4f53" w:eastAsia="宋体" w:hAnsi="_5b8b_4f53" w:cs="宋体" w:hint="eastAsia"/>
          <w:kern w:val="0"/>
          <w:sz w:val="30"/>
          <w:szCs w:val="30"/>
        </w:rPr>
        <w:t xml:space="preserve">      </w:t>
      </w:r>
    </w:p>
    <w:p w14:paraId="714C64EC" w14:textId="77777777" w:rsidR="00F4168F" w:rsidRDefault="00C65959">
      <w:pPr>
        <w:widowControl/>
        <w:shd w:val="clear" w:color="auto" w:fill="FFFFFF"/>
        <w:spacing w:before="100" w:beforeAutospacing="1" w:after="100" w:afterAutospacing="1"/>
        <w:ind w:left="720" w:right="640" w:hanging="720"/>
        <w:rPr>
          <w:rFonts w:ascii="宋体" w:eastAsia="宋体" w:hAnsi="宋体" w:cs="宋体"/>
          <w:kern w:val="0"/>
          <w:sz w:val="27"/>
          <w:szCs w:val="27"/>
        </w:rPr>
      </w:pPr>
      <w:r>
        <w:rPr>
          <w:rFonts w:ascii="_5b8b_4f53" w:eastAsia="宋体" w:hAnsi="_5b8b_4f53" w:cs="宋体"/>
          <w:kern w:val="0"/>
          <w:sz w:val="30"/>
          <w:szCs w:val="30"/>
        </w:rPr>
        <w:t>5</w:t>
      </w:r>
      <w:r>
        <w:rPr>
          <w:rFonts w:ascii="_5b8b_4f53" w:eastAsia="宋体" w:hAnsi="_5b8b_4f53" w:cs="宋体" w:hint="eastAsia"/>
          <w:kern w:val="0"/>
          <w:sz w:val="30"/>
          <w:szCs w:val="30"/>
        </w:rPr>
        <w:t>、安全文明要求：达到璧山区建委、城管、质安站要求。</w:t>
      </w:r>
      <w:r>
        <w:rPr>
          <w:rFonts w:ascii="_5b8b_4f53" w:eastAsia="宋体" w:hAnsi="_5b8b_4f53" w:cs="宋体" w:hint="eastAsia"/>
          <w:kern w:val="0"/>
          <w:sz w:val="30"/>
          <w:szCs w:val="30"/>
        </w:rPr>
        <w:t xml:space="preserve">           </w:t>
      </w:r>
      <w:r>
        <w:rPr>
          <w:rFonts w:ascii="_5b8b_4f53" w:eastAsia="宋体" w:hAnsi="_5b8b_4f53" w:cs="宋体"/>
          <w:kern w:val="0"/>
          <w:sz w:val="30"/>
          <w:szCs w:val="30"/>
        </w:rPr>
        <w:t xml:space="preserve">            </w:t>
      </w:r>
      <w:r>
        <w:rPr>
          <w:rFonts w:ascii="_5b8b_4f53" w:eastAsia="宋体" w:hAnsi="_5b8b_4f53" w:cs="宋体" w:hint="eastAsia"/>
          <w:kern w:val="0"/>
          <w:sz w:val="30"/>
          <w:szCs w:val="30"/>
        </w:rPr>
        <w:t xml:space="preserve">     </w:t>
      </w:r>
      <w:r>
        <w:rPr>
          <w:rFonts w:ascii="宋体" w:hAnsi="宋体" w:hint="eastAsia"/>
          <w:sz w:val="24"/>
          <w:u w:val="single"/>
        </w:rPr>
        <w:t xml:space="preserve">  </w:t>
      </w:r>
    </w:p>
    <w:p w14:paraId="3B27F9DE" w14:textId="77777777" w:rsidR="00F4168F" w:rsidRDefault="00C65959">
      <w:pPr>
        <w:widowControl/>
        <w:shd w:val="clear" w:color="auto" w:fill="FFFFFF"/>
        <w:spacing w:before="100" w:beforeAutospacing="1" w:after="100" w:afterAutospacing="1"/>
        <w:ind w:left="720" w:right="640" w:hanging="720"/>
        <w:rPr>
          <w:rFonts w:ascii="宋体" w:eastAsia="宋体" w:hAnsi="宋体" w:cs="宋体"/>
          <w:kern w:val="0"/>
          <w:sz w:val="27"/>
          <w:szCs w:val="27"/>
        </w:rPr>
      </w:pPr>
      <w:r>
        <w:rPr>
          <w:rFonts w:ascii="_5b8b_4f53" w:eastAsia="宋体" w:hAnsi="_5b8b_4f53" w:cs="宋体"/>
          <w:kern w:val="0"/>
          <w:sz w:val="30"/>
          <w:szCs w:val="30"/>
        </w:rPr>
        <w:t>6</w:t>
      </w:r>
      <w:r>
        <w:rPr>
          <w:rFonts w:ascii="_5b8b_4f53" w:eastAsia="宋体" w:hAnsi="_5b8b_4f53" w:cs="宋体"/>
          <w:kern w:val="0"/>
          <w:sz w:val="30"/>
          <w:szCs w:val="30"/>
        </w:rPr>
        <w:t>、本工程以甲方下发的施工图内容为准，未见事宜以主合同为准。</w:t>
      </w:r>
    </w:p>
    <w:p w14:paraId="07A98747" w14:textId="77777777" w:rsidR="00F4168F" w:rsidRDefault="00C65959">
      <w:pPr>
        <w:widowControl/>
        <w:shd w:val="clear" w:color="auto" w:fill="FFFFFF"/>
        <w:spacing w:before="100" w:beforeAutospacing="1" w:after="100" w:afterAutospacing="1"/>
        <w:ind w:left="720" w:right="640" w:hanging="720"/>
        <w:rPr>
          <w:rFonts w:ascii="宋体" w:eastAsia="宋体" w:hAnsi="宋体" w:cs="宋体"/>
          <w:kern w:val="0"/>
          <w:sz w:val="27"/>
          <w:szCs w:val="27"/>
        </w:rPr>
      </w:pPr>
      <w:r>
        <w:rPr>
          <w:rFonts w:ascii="_5b8b_4f53" w:eastAsia="宋体" w:hAnsi="_5b8b_4f53" w:cs="宋体"/>
          <w:b/>
          <w:bCs/>
          <w:kern w:val="0"/>
          <w:sz w:val="30"/>
          <w:szCs w:val="30"/>
        </w:rPr>
        <w:t>二、承包范围及承包方式</w:t>
      </w:r>
    </w:p>
    <w:p w14:paraId="0DB7692A"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lastRenderedPageBreak/>
        <w:t>1</w:t>
      </w:r>
      <w:r>
        <w:rPr>
          <w:rFonts w:ascii="_5b8b_4f53" w:eastAsia="宋体" w:hAnsi="_5b8b_4f53" w:cs="宋体"/>
          <w:kern w:val="0"/>
          <w:sz w:val="30"/>
          <w:szCs w:val="30"/>
        </w:rPr>
        <w:t>、承包范围：</w:t>
      </w:r>
      <w:r>
        <w:rPr>
          <w:rFonts w:ascii="_5b8b_4f53" w:eastAsia="宋体" w:hAnsi="_5b8b_4f53" w:cs="宋体" w:hint="eastAsia"/>
          <w:kern w:val="0"/>
          <w:sz w:val="30"/>
          <w:szCs w:val="30"/>
        </w:rPr>
        <w:t>1#</w:t>
      </w:r>
      <w:r>
        <w:rPr>
          <w:rFonts w:ascii="_5b8b_4f53" w:eastAsia="宋体" w:hAnsi="_5b8b_4f53" w:cs="宋体" w:hint="eastAsia"/>
          <w:kern w:val="0"/>
          <w:sz w:val="30"/>
          <w:szCs w:val="30"/>
        </w:rPr>
        <w:t>楼大门、</w:t>
      </w:r>
      <w:r>
        <w:rPr>
          <w:rFonts w:ascii="_5b8b_4f53" w:eastAsia="宋体" w:hAnsi="_5b8b_4f53" w:cs="宋体" w:hint="eastAsia"/>
          <w:kern w:val="0"/>
          <w:sz w:val="30"/>
          <w:szCs w:val="30"/>
        </w:rPr>
        <w:t>2#</w:t>
      </w:r>
      <w:r>
        <w:rPr>
          <w:rFonts w:ascii="_5b8b_4f53" w:eastAsia="宋体" w:hAnsi="_5b8b_4f53" w:cs="宋体" w:hint="eastAsia"/>
          <w:kern w:val="0"/>
          <w:sz w:val="30"/>
          <w:szCs w:val="30"/>
        </w:rPr>
        <w:t>楼学术</w:t>
      </w:r>
      <w:r>
        <w:rPr>
          <w:rFonts w:ascii="_5b8b_4f53" w:eastAsia="宋体" w:hAnsi="_5b8b_4f53" w:cs="宋体" w:hint="eastAsia"/>
          <w:kern w:val="0"/>
          <w:sz w:val="30"/>
          <w:szCs w:val="30"/>
        </w:rPr>
        <w:t>楼</w:t>
      </w:r>
      <w:r>
        <w:rPr>
          <w:rFonts w:ascii="_5b8b_4f53" w:eastAsia="宋体" w:hAnsi="_5b8b_4f53" w:cs="宋体" w:hint="eastAsia"/>
          <w:kern w:val="0"/>
          <w:sz w:val="30"/>
          <w:szCs w:val="30"/>
        </w:rPr>
        <w:t>（及车库）、</w:t>
      </w:r>
      <w:r>
        <w:rPr>
          <w:rFonts w:ascii="_5b8b_4f53" w:eastAsia="宋体" w:hAnsi="_5b8b_4f53" w:cs="宋体" w:hint="eastAsia"/>
          <w:kern w:val="0"/>
          <w:sz w:val="30"/>
          <w:szCs w:val="30"/>
        </w:rPr>
        <w:t>3#</w:t>
      </w:r>
      <w:r>
        <w:rPr>
          <w:rFonts w:ascii="_5b8b_4f53" w:eastAsia="宋体" w:hAnsi="_5b8b_4f53" w:cs="宋体" w:hint="eastAsia"/>
          <w:kern w:val="0"/>
          <w:sz w:val="30"/>
          <w:szCs w:val="30"/>
        </w:rPr>
        <w:t>教学楼、学生食堂</w:t>
      </w:r>
      <w:r>
        <w:rPr>
          <w:rFonts w:ascii="_5b8b_4f53" w:eastAsia="宋体" w:hAnsi="_5b8b_4f53" w:cs="宋体" w:hint="eastAsia"/>
          <w:kern w:val="0"/>
          <w:sz w:val="30"/>
          <w:szCs w:val="30"/>
        </w:rPr>
        <w:t>5#</w:t>
      </w:r>
      <w:r>
        <w:rPr>
          <w:rFonts w:ascii="_5b8b_4f53" w:eastAsia="宋体" w:hAnsi="_5b8b_4f53" w:cs="宋体" w:hint="eastAsia"/>
          <w:kern w:val="0"/>
          <w:sz w:val="30"/>
          <w:szCs w:val="30"/>
        </w:rPr>
        <w:t>楼</w:t>
      </w:r>
      <w:r>
        <w:rPr>
          <w:rFonts w:ascii="_5b8b_4f53" w:eastAsia="宋体" w:hAnsi="_5b8b_4f53" w:cs="宋体" w:hint="eastAsia"/>
          <w:kern w:val="0"/>
          <w:sz w:val="30"/>
          <w:szCs w:val="30"/>
        </w:rPr>
        <w:t>、</w:t>
      </w:r>
      <w:r>
        <w:rPr>
          <w:rFonts w:ascii="_5b8b_4f53" w:eastAsia="宋体" w:hAnsi="_5b8b_4f53" w:cs="宋体" w:hint="eastAsia"/>
          <w:kern w:val="0"/>
          <w:sz w:val="30"/>
          <w:szCs w:val="30"/>
        </w:rPr>
        <w:t>学生宿舍</w:t>
      </w:r>
      <w:r>
        <w:rPr>
          <w:rFonts w:ascii="_5b8b_4f53" w:eastAsia="宋体" w:hAnsi="_5b8b_4f53" w:cs="宋体" w:hint="eastAsia"/>
          <w:kern w:val="0"/>
          <w:sz w:val="30"/>
          <w:szCs w:val="30"/>
        </w:rPr>
        <w:t>6</w:t>
      </w:r>
      <w:r>
        <w:rPr>
          <w:rFonts w:ascii="_5b8b_4f53" w:eastAsia="宋体" w:hAnsi="_5b8b_4f53" w:cs="宋体" w:hint="eastAsia"/>
          <w:kern w:val="0"/>
          <w:sz w:val="30"/>
          <w:szCs w:val="30"/>
        </w:rPr>
        <w:t>、</w:t>
      </w:r>
      <w:r>
        <w:rPr>
          <w:rFonts w:ascii="_5b8b_4f53" w:eastAsia="宋体" w:hAnsi="_5b8b_4f53" w:cs="宋体" w:hint="eastAsia"/>
          <w:kern w:val="0"/>
          <w:sz w:val="30"/>
          <w:szCs w:val="30"/>
        </w:rPr>
        <w:t>7</w:t>
      </w:r>
      <w:r>
        <w:rPr>
          <w:rFonts w:ascii="_5b8b_4f53" w:eastAsia="宋体" w:hAnsi="_5b8b_4f53" w:cs="宋体" w:hint="eastAsia"/>
          <w:kern w:val="0"/>
          <w:sz w:val="30"/>
          <w:szCs w:val="30"/>
        </w:rPr>
        <w:t>、</w:t>
      </w:r>
      <w:r>
        <w:rPr>
          <w:rFonts w:ascii="_5b8b_4f53" w:eastAsia="宋体" w:hAnsi="_5b8b_4f53" w:cs="宋体" w:hint="eastAsia"/>
          <w:kern w:val="0"/>
          <w:sz w:val="30"/>
          <w:szCs w:val="30"/>
        </w:rPr>
        <w:t>8</w:t>
      </w:r>
      <w:r>
        <w:rPr>
          <w:rFonts w:ascii="_5b8b_4f53" w:eastAsia="宋体" w:hAnsi="_5b8b_4f53" w:cs="宋体" w:hint="eastAsia"/>
          <w:kern w:val="0"/>
          <w:sz w:val="30"/>
          <w:szCs w:val="30"/>
        </w:rPr>
        <w:t>、</w:t>
      </w:r>
      <w:r>
        <w:rPr>
          <w:rFonts w:ascii="_5b8b_4f53" w:eastAsia="宋体" w:hAnsi="_5b8b_4f53" w:cs="宋体" w:hint="eastAsia"/>
          <w:kern w:val="0"/>
          <w:sz w:val="30"/>
          <w:szCs w:val="30"/>
        </w:rPr>
        <w:t>9#</w:t>
      </w:r>
      <w:r>
        <w:rPr>
          <w:rFonts w:ascii="_5b8b_4f53" w:eastAsia="宋体" w:hAnsi="_5b8b_4f53" w:cs="宋体" w:hint="eastAsia"/>
          <w:kern w:val="0"/>
          <w:sz w:val="30"/>
          <w:szCs w:val="30"/>
        </w:rPr>
        <w:t>楼</w:t>
      </w:r>
      <w:r>
        <w:rPr>
          <w:rFonts w:ascii="_5b8b_4f53" w:eastAsia="宋体" w:hAnsi="_5b8b_4f53" w:cs="宋体" w:hint="eastAsia"/>
          <w:kern w:val="0"/>
          <w:sz w:val="30"/>
          <w:szCs w:val="30"/>
        </w:rPr>
        <w:t>、设备房等涉及人工</w:t>
      </w:r>
      <w:r>
        <w:rPr>
          <w:rFonts w:ascii="_5b8b_4f53" w:eastAsia="宋体" w:hAnsi="_5b8b_4f53" w:cs="宋体" w:hint="eastAsia"/>
          <w:kern w:val="0"/>
          <w:sz w:val="30"/>
          <w:szCs w:val="30"/>
        </w:rPr>
        <w:t>开挖</w:t>
      </w:r>
      <w:r>
        <w:rPr>
          <w:rFonts w:ascii="_5b8b_4f53" w:eastAsia="宋体" w:hAnsi="_5b8b_4f53" w:cs="宋体" w:hint="eastAsia"/>
          <w:kern w:val="0"/>
          <w:sz w:val="30"/>
          <w:szCs w:val="30"/>
        </w:rPr>
        <w:t>的承</w:t>
      </w:r>
      <w:r>
        <w:rPr>
          <w:rFonts w:ascii="方正仿宋_GBK" w:eastAsia="方正仿宋_GBK" w:hAnsi="Times New Roman" w:cs="Times New Roman" w:hint="eastAsia"/>
          <w:bCs/>
          <w:sz w:val="32"/>
          <w:szCs w:val="32"/>
        </w:rPr>
        <w:t>台</w:t>
      </w:r>
      <w:r>
        <w:rPr>
          <w:rFonts w:ascii="_5b8b_4f53" w:eastAsia="宋体" w:hAnsi="_5b8b_4f53" w:cs="宋体" w:hint="eastAsia"/>
          <w:kern w:val="0"/>
          <w:sz w:val="30"/>
          <w:szCs w:val="30"/>
        </w:rPr>
        <w:t>、独立基础、条形基础、筏板基础、塔吊基础、集水井、电梯井挡墙、地梁等</w:t>
      </w:r>
      <w:r>
        <w:rPr>
          <w:rFonts w:ascii="_5b8b_4f53" w:eastAsia="宋体" w:hAnsi="_5b8b_4f53" w:cs="宋体" w:hint="eastAsia"/>
          <w:kern w:val="0"/>
          <w:sz w:val="30"/>
          <w:szCs w:val="30"/>
        </w:rPr>
        <w:t>的</w:t>
      </w:r>
      <w:r>
        <w:rPr>
          <w:rFonts w:ascii="_5b8b_4f53" w:eastAsia="宋体" w:hAnsi="_5b8b_4f53" w:cs="宋体" w:hint="eastAsia"/>
          <w:kern w:val="0"/>
          <w:sz w:val="30"/>
          <w:szCs w:val="30"/>
        </w:rPr>
        <w:t>开挖、定位井圈砌筑，室外市政雨污管网、管井等的水钻或者风镐凿打施工及余渣清理（如前期不具备出渣条件乙方将渣土就近堆放在井边，甲方统一安排出渣。）工作</w:t>
      </w:r>
      <w:r>
        <w:rPr>
          <w:rFonts w:ascii="_5b8b_4f53" w:eastAsia="宋体" w:hAnsi="_5b8b_4f53" w:cs="宋体"/>
          <w:kern w:val="0"/>
          <w:sz w:val="30"/>
          <w:szCs w:val="30"/>
        </w:rPr>
        <w:t>，乙方具体施工范围均以甲方现场施工图纸为准。</w:t>
      </w:r>
    </w:p>
    <w:p w14:paraId="585779EF" w14:textId="77777777" w:rsidR="00F4168F" w:rsidRDefault="00C65959">
      <w:pPr>
        <w:widowControl/>
        <w:shd w:val="clear" w:color="auto" w:fill="FFFFFF"/>
        <w:spacing w:before="100" w:beforeAutospacing="1" w:after="100" w:afterAutospacing="1"/>
        <w:ind w:right="641" w:firstLine="600"/>
        <w:rPr>
          <w:rFonts w:ascii="_5b8b_4f53" w:eastAsia="宋体" w:hAnsi="_5b8b_4f53" w:cs="宋体" w:hint="eastAsia"/>
          <w:kern w:val="0"/>
          <w:sz w:val="30"/>
          <w:szCs w:val="30"/>
        </w:rPr>
      </w:pPr>
      <w:r>
        <w:rPr>
          <w:rFonts w:ascii="_5b8b_4f53" w:eastAsia="宋体" w:hAnsi="_5b8b_4f53" w:cs="宋体"/>
          <w:kern w:val="0"/>
          <w:sz w:val="30"/>
          <w:szCs w:val="30"/>
        </w:rPr>
        <w:t>2</w:t>
      </w:r>
      <w:r>
        <w:rPr>
          <w:rFonts w:ascii="_5b8b_4f53" w:eastAsia="宋体" w:hAnsi="_5b8b_4f53" w:cs="宋体" w:hint="eastAsia"/>
          <w:kern w:val="0"/>
          <w:sz w:val="30"/>
          <w:szCs w:val="30"/>
        </w:rPr>
        <w:t>、甲供材料</w:t>
      </w:r>
      <w:r>
        <w:rPr>
          <w:rFonts w:ascii="宋体" w:hAnsi="宋体" w:hint="eastAsia"/>
          <w:sz w:val="24"/>
        </w:rPr>
        <w:t>：</w:t>
      </w:r>
      <w:r>
        <w:rPr>
          <w:rFonts w:ascii="_5b8b_4f53" w:eastAsia="宋体" w:hAnsi="_5b8b_4f53" w:cs="宋体"/>
          <w:kern w:val="0"/>
          <w:sz w:val="30"/>
          <w:szCs w:val="30"/>
        </w:rPr>
        <w:t>水泥、</w:t>
      </w:r>
      <w:r>
        <w:rPr>
          <w:rFonts w:ascii="_5b8b_4f53" w:eastAsia="宋体" w:hAnsi="_5b8b_4f53" w:cs="宋体" w:hint="eastAsia"/>
          <w:kern w:val="0"/>
          <w:sz w:val="30"/>
          <w:szCs w:val="30"/>
        </w:rPr>
        <w:t>砂</w:t>
      </w:r>
      <w:r>
        <w:rPr>
          <w:rFonts w:ascii="_5b8b_4f53" w:eastAsia="宋体" w:hAnsi="_5b8b_4f53" w:cs="宋体"/>
          <w:kern w:val="0"/>
          <w:sz w:val="30"/>
          <w:szCs w:val="30"/>
        </w:rPr>
        <w:t>、石子</w:t>
      </w:r>
      <w:r>
        <w:rPr>
          <w:rFonts w:ascii="_5b8b_4f53" w:eastAsia="宋体" w:hAnsi="_5b8b_4f53" w:cs="宋体" w:hint="eastAsia"/>
          <w:kern w:val="0"/>
          <w:sz w:val="30"/>
          <w:szCs w:val="30"/>
        </w:rPr>
        <w:t>、砖、钢筋。</w:t>
      </w:r>
    </w:p>
    <w:p w14:paraId="504A36D7" w14:textId="77777777" w:rsidR="00F4168F" w:rsidRDefault="00C65959">
      <w:pPr>
        <w:widowControl/>
        <w:shd w:val="clear" w:color="auto" w:fill="FFFFFF"/>
        <w:spacing w:before="100" w:beforeAutospacing="1" w:after="100" w:afterAutospacing="1"/>
        <w:ind w:right="641" w:firstLine="600"/>
        <w:rPr>
          <w:rFonts w:ascii="_5b8b_4f53" w:eastAsia="宋体" w:hAnsi="_5b8b_4f53" w:cs="宋体" w:hint="eastAsia"/>
          <w:kern w:val="0"/>
          <w:sz w:val="30"/>
          <w:szCs w:val="30"/>
        </w:rPr>
      </w:pPr>
      <w:r>
        <w:rPr>
          <w:rFonts w:ascii="_5b8b_4f53" w:eastAsia="宋体" w:hAnsi="_5b8b_4f53" w:cs="宋体" w:hint="eastAsia"/>
          <w:kern w:val="0"/>
          <w:sz w:val="30"/>
          <w:szCs w:val="30"/>
        </w:rPr>
        <w:t>3</w:t>
      </w:r>
      <w:r>
        <w:rPr>
          <w:rFonts w:ascii="_5b8b_4f53" w:eastAsia="宋体" w:hAnsi="_5b8b_4f53" w:cs="宋体"/>
          <w:kern w:val="0"/>
          <w:sz w:val="30"/>
          <w:szCs w:val="30"/>
        </w:rPr>
        <w:t>、承包方式：基础</w:t>
      </w:r>
      <w:r>
        <w:rPr>
          <w:rFonts w:ascii="_5b8b_4f53" w:eastAsia="宋体" w:hAnsi="_5b8b_4f53" w:cs="宋体" w:hint="eastAsia"/>
          <w:kern w:val="0"/>
          <w:sz w:val="30"/>
          <w:szCs w:val="30"/>
        </w:rPr>
        <w:t>水钻</w:t>
      </w:r>
      <w:r>
        <w:rPr>
          <w:rFonts w:ascii="_5b8b_4f53" w:eastAsia="宋体" w:hAnsi="_5b8b_4f53" w:cs="宋体" w:hint="eastAsia"/>
          <w:kern w:val="0"/>
          <w:sz w:val="30"/>
          <w:szCs w:val="30"/>
        </w:rPr>
        <w:t>、</w:t>
      </w:r>
      <w:r>
        <w:rPr>
          <w:rFonts w:ascii="_5b8b_4f53" w:eastAsia="宋体" w:hAnsi="_5b8b_4f53" w:cs="宋体" w:hint="eastAsia"/>
          <w:kern w:val="0"/>
          <w:sz w:val="30"/>
          <w:szCs w:val="30"/>
        </w:rPr>
        <w:t>风镐</w:t>
      </w:r>
      <w:r>
        <w:rPr>
          <w:rFonts w:ascii="_5b8b_4f53" w:eastAsia="宋体" w:hAnsi="_5b8b_4f53" w:cs="宋体"/>
          <w:kern w:val="0"/>
          <w:sz w:val="30"/>
          <w:szCs w:val="30"/>
        </w:rPr>
        <w:t>劳务分包模式</w:t>
      </w:r>
      <w:r>
        <w:rPr>
          <w:rFonts w:ascii="_5b8b_4f53" w:eastAsia="宋体" w:hAnsi="_5b8b_4f53" w:cs="宋体" w:hint="eastAsia"/>
          <w:kern w:val="0"/>
          <w:sz w:val="30"/>
          <w:szCs w:val="30"/>
        </w:rPr>
        <w:t>，</w:t>
      </w:r>
      <w:r>
        <w:rPr>
          <w:rFonts w:ascii="_5b8b_4f53" w:eastAsia="宋体" w:hAnsi="_5b8b_4f53" w:cs="宋体"/>
          <w:kern w:val="0"/>
          <w:sz w:val="30"/>
          <w:szCs w:val="30"/>
        </w:rPr>
        <w:t>乙方提供</w:t>
      </w:r>
      <w:r>
        <w:rPr>
          <w:rFonts w:ascii="_5b8b_4f53" w:eastAsia="宋体" w:hAnsi="_5b8b_4f53" w:cs="宋体" w:hint="eastAsia"/>
          <w:kern w:val="0"/>
          <w:sz w:val="30"/>
          <w:szCs w:val="30"/>
        </w:rPr>
        <w:t>开挖所用</w:t>
      </w:r>
      <w:r>
        <w:rPr>
          <w:rFonts w:ascii="_5b8b_4f53" w:eastAsia="宋体" w:hAnsi="_5b8b_4f53" w:cs="宋体"/>
          <w:kern w:val="0"/>
          <w:sz w:val="30"/>
          <w:szCs w:val="30"/>
        </w:rPr>
        <w:t>的空压机</w:t>
      </w:r>
      <w:r>
        <w:rPr>
          <w:rFonts w:ascii="_5b8b_4f53" w:eastAsia="宋体" w:hAnsi="_5b8b_4f53" w:cs="宋体" w:hint="eastAsia"/>
          <w:kern w:val="0"/>
          <w:sz w:val="30"/>
          <w:szCs w:val="30"/>
        </w:rPr>
        <w:t>含风镐</w:t>
      </w:r>
      <w:r>
        <w:rPr>
          <w:rFonts w:ascii="_5b8b_4f53" w:eastAsia="宋体" w:hAnsi="_5b8b_4f53" w:cs="宋体"/>
          <w:kern w:val="0"/>
          <w:sz w:val="30"/>
          <w:szCs w:val="30"/>
        </w:rPr>
        <w:t>、</w:t>
      </w:r>
      <w:r>
        <w:rPr>
          <w:rFonts w:ascii="_5b8b_4f53" w:eastAsia="宋体" w:hAnsi="_5b8b_4f53" w:cs="宋体" w:hint="eastAsia"/>
          <w:kern w:val="0"/>
          <w:sz w:val="30"/>
          <w:szCs w:val="30"/>
        </w:rPr>
        <w:t>人工水</w:t>
      </w:r>
      <w:r>
        <w:rPr>
          <w:rFonts w:ascii="_5b8b_4f53" w:eastAsia="宋体" w:hAnsi="_5b8b_4f53" w:cs="宋体"/>
          <w:kern w:val="0"/>
          <w:sz w:val="30"/>
          <w:szCs w:val="30"/>
        </w:rPr>
        <w:t>钻机、</w:t>
      </w:r>
      <w:r>
        <w:rPr>
          <w:rFonts w:ascii="_5b8b_4f53" w:eastAsia="宋体" w:hAnsi="_5b8b_4f53" w:cs="宋体" w:hint="eastAsia"/>
          <w:kern w:val="0"/>
          <w:sz w:val="30"/>
          <w:szCs w:val="30"/>
        </w:rPr>
        <w:t>机械水钻、</w:t>
      </w:r>
      <w:r>
        <w:rPr>
          <w:rFonts w:ascii="_5b8b_4f53" w:eastAsia="宋体" w:hAnsi="_5b8b_4f53" w:cs="宋体"/>
          <w:kern w:val="0"/>
          <w:sz w:val="30"/>
          <w:szCs w:val="30"/>
        </w:rPr>
        <w:t>切割机、</w:t>
      </w:r>
      <w:r>
        <w:rPr>
          <w:rFonts w:ascii="_5b8b_4f53" w:eastAsia="宋体" w:hAnsi="_5b8b_4f53" w:cs="宋体" w:hint="eastAsia"/>
          <w:kern w:val="0"/>
          <w:sz w:val="30"/>
          <w:szCs w:val="30"/>
        </w:rPr>
        <w:t>（井、沟）</w:t>
      </w:r>
      <w:r>
        <w:rPr>
          <w:rFonts w:ascii="_5b8b_4f53" w:eastAsia="宋体" w:hAnsi="_5b8b_4f53" w:cs="宋体"/>
          <w:kern w:val="0"/>
          <w:sz w:val="30"/>
          <w:szCs w:val="30"/>
        </w:rPr>
        <w:t>内排水水泵、护壁钢模板</w:t>
      </w:r>
      <w:r>
        <w:rPr>
          <w:rFonts w:ascii="_5b8b_4f53" w:eastAsia="宋体" w:hAnsi="_5b8b_4f53" w:cs="宋体" w:hint="eastAsia"/>
          <w:kern w:val="0"/>
          <w:sz w:val="30"/>
          <w:szCs w:val="30"/>
        </w:rPr>
        <w:t>、灰盆、钢管扣件</w:t>
      </w:r>
      <w:r>
        <w:rPr>
          <w:rFonts w:ascii="_5b8b_4f53" w:eastAsia="宋体" w:hAnsi="_5b8b_4f53" w:cs="宋体"/>
          <w:kern w:val="0"/>
          <w:sz w:val="30"/>
          <w:szCs w:val="30"/>
        </w:rPr>
        <w:t>等</w:t>
      </w:r>
      <w:r>
        <w:rPr>
          <w:rFonts w:ascii="_5b8b_4f53" w:eastAsia="宋体" w:hAnsi="_5b8b_4f53" w:cs="宋体" w:hint="eastAsia"/>
          <w:kern w:val="0"/>
          <w:sz w:val="30"/>
          <w:szCs w:val="30"/>
        </w:rPr>
        <w:t>、宿舍床铺、空调等</w:t>
      </w:r>
      <w:r>
        <w:rPr>
          <w:rFonts w:ascii="_5b8b_4f53" w:eastAsia="宋体" w:hAnsi="_5b8b_4f53" w:cs="宋体"/>
          <w:kern w:val="0"/>
          <w:sz w:val="30"/>
          <w:szCs w:val="30"/>
        </w:rPr>
        <w:t>。</w:t>
      </w:r>
    </w:p>
    <w:p w14:paraId="4A26B3FE" w14:textId="77777777" w:rsidR="00F4168F" w:rsidRDefault="00C65959">
      <w:pPr>
        <w:widowControl/>
        <w:shd w:val="clear" w:color="auto" w:fill="FFFFFF"/>
        <w:spacing w:before="100" w:beforeAutospacing="1" w:after="100" w:afterAutospacing="1"/>
        <w:ind w:left="720" w:right="640" w:hanging="720"/>
        <w:rPr>
          <w:rFonts w:ascii="宋体" w:eastAsia="宋体" w:hAnsi="宋体" w:cs="宋体"/>
          <w:kern w:val="0"/>
          <w:sz w:val="27"/>
          <w:szCs w:val="27"/>
        </w:rPr>
      </w:pPr>
      <w:r>
        <w:rPr>
          <w:rFonts w:ascii="_5b8b_4f53" w:eastAsia="宋体" w:hAnsi="_5b8b_4f53" w:cs="宋体"/>
          <w:b/>
          <w:bCs/>
          <w:kern w:val="0"/>
          <w:sz w:val="30"/>
          <w:szCs w:val="30"/>
        </w:rPr>
        <w:t>三、工程承包费用及</w:t>
      </w:r>
      <w:r>
        <w:rPr>
          <w:rFonts w:ascii="_5b8b_4f53" w:eastAsia="宋体" w:hAnsi="_5b8b_4f53" w:cs="宋体" w:hint="eastAsia"/>
          <w:b/>
          <w:bCs/>
          <w:kern w:val="0"/>
          <w:sz w:val="30"/>
          <w:szCs w:val="30"/>
        </w:rPr>
        <w:t>计量原则</w:t>
      </w:r>
    </w:p>
    <w:p w14:paraId="49D3E19A" w14:textId="77777777" w:rsidR="00F4168F" w:rsidRDefault="00C65959">
      <w:pPr>
        <w:widowControl/>
        <w:shd w:val="clear" w:color="auto" w:fill="FFFFFF"/>
        <w:spacing w:before="100" w:beforeAutospacing="1" w:after="100" w:afterAutospacing="1"/>
        <w:ind w:right="641" w:firstLine="600"/>
        <w:rPr>
          <w:rFonts w:ascii="_5b8b_4f53" w:eastAsia="宋体" w:hAnsi="_5b8b_4f53" w:cs="宋体" w:hint="eastAsia"/>
          <w:kern w:val="0"/>
          <w:sz w:val="30"/>
          <w:szCs w:val="30"/>
        </w:rPr>
      </w:pPr>
      <w:r>
        <w:rPr>
          <w:rFonts w:ascii="_5b8b_4f53" w:eastAsia="宋体" w:hAnsi="_5b8b_4f53" w:cs="宋体" w:hint="eastAsia"/>
          <w:kern w:val="0"/>
          <w:sz w:val="30"/>
          <w:szCs w:val="30"/>
        </w:rPr>
        <w:t>1</w:t>
      </w:r>
      <w:r>
        <w:rPr>
          <w:rFonts w:ascii="_5b8b_4f53" w:eastAsia="宋体" w:hAnsi="_5b8b_4f53" w:cs="宋体" w:hint="eastAsia"/>
          <w:kern w:val="0"/>
          <w:sz w:val="30"/>
          <w:szCs w:val="30"/>
        </w:rPr>
        <w:t>、</w:t>
      </w:r>
      <w:r>
        <w:rPr>
          <w:rFonts w:ascii="_5b8b_4f53" w:eastAsia="宋体" w:hAnsi="_5b8b_4f53" w:cs="宋体"/>
          <w:kern w:val="0"/>
          <w:sz w:val="30"/>
          <w:szCs w:val="30"/>
        </w:rPr>
        <w:t>在本工程承包范围</w:t>
      </w:r>
      <w:r>
        <w:rPr>
          <w:rFonts w:ascii="_5b8b_4f53" w:eastAsia="宋体" w:hAnsi="_5b8b_4f53" w:cs="宋体" w:hint="eastAsia"/>
          <w:kern w:val="0"/>
          <w:sz w:val="30"/>
          <w:szCs w:val="30"/>
        </w:rPr>
        <w:t>内</w:t>
      </w:r>
      <w:r>
        <w:rPr>
          <w:rFonts w:ascii="_5b8b_4f53" w:eastAsia="宋体" w:hAnsi="_5b8b_4f53" w:cs="宋体"/>
          <w:kern w:val="0"/>
          <w:sz w:val="30"/>
          <w:szCs w:val="30"/>
        </w:rPr>
        <w:t>完成规定的工作内容，且施工质量验收达到合格要求，</w:t>
      </w:r>
      <w:r>
        <w:rPr>
          <w:rFonts w:ascii="_5b8b_4f53" w:eastAsia="宋体" w:hAnsi="_5b8b_4f53" w:cs="宋体" w:hint="eastAsia"/>
          <w:kern w:val="0"/>
          <w:sz w:val="30"/>
          <w:szCs w:val="30"/>
        </w:rPr>
        <w:t>土方（界定镐钎能戳打成块部分为土方）施工综合单价：</w:t>
      </w:r>
      <w:r>
        <w:rPr>
          <w:rFonts w:ascii="_5b8b_4f53" w:eastAsia="宋体" w:hAnsi="_5b8b_4f53" w:cs="宋体" w:hint="eastAsia"/>
          <w:kern w:val="0"/>
          <w:sz w:val="30"/>
          <w:szCs w:val="30"/>
          <w:u w:val="single"/>
        </w:rPr>
        <w:t xml:space="preserve">           </w:t>
      </w:r>
      <w:r>
        <w:rPr>
          <w:rFonts w:ascii="_5b8b_4f53" w:eastAsia="宋体" w:hAnsi="_5b8b_4f53" w:cs="宋体" w:hint="eastAsia"/>
          <w:kern w:val="0"/>
          <w:sz w:val="30"/>
          <w:szCs w:val="30"/>
          <w:u w:val="single"/>
        </w:rPr>
        <w:t>见下表</w:t>
      </w:r>
      <w:r>
        <w:rPr>
          <w:rFonts w:ascii="_5b8b_4f53" w:eastAsia="宋体" w:hAnsi="_5b8b_4f53" w:cs="宋体" w:hint="eastAsia"/>
          <w:kern w:val="0"/>
          <w:sz w:val="30"/>
          <w:szCs w:val="30"/>
        </w:rPr>
        <w:t>，护壁（混凝土甲供）</w:t>
      </w:r>
      <w:r>
        <w:rPr>
          <w:rFonts w:ascii="_5b8b_4f53" w:eastAsia="宋体" w:hAnsi="_5b8b_4f53" w:cs="宋体" w:hint="eastAsia"/>
          <w:kern w:val="0"/>
          <w:sz w:val="30"/>
          <w:szCs w:val="30"/>
          <w:u w:val="single"/>
        </w:rPr>
        <w:t xml:space="preserve">   </w:t>
      </w:r>
      <w:r>
        <w:rPr>
          <w:rFonts w:ascii="_5b8b_4f53" w:eastAsia="宋体" w:hAnsi="_5b8b_4f53" w:cs="宋体" w:hint="eastAsia"/>
          <w:kern w:val="0"/>
          <w:sz w:val="30"/>
          <w:szCs w:val="30"/>
        </w:rPr>
        <w:t>元</w:t>
      </w:r>
      <w:r>
        <w:rPr>
          <w:rFonts w:ascii="_5b8b_4f53" w:eastAsia="宋体" w:hAnsi="_5b8b_4f53" w:cs="宋体" w:hint="eastAsia"/>
          <w:kern w:val="0"/>
          <w:sz w:val="30"/>
          <w:szCs w:val="30"/>
        </w:rPr>
        <w:t>/m</w:t>
      </w:r>
      <w:r>
        <w:rPr>
          <w:rFonts w:ascii="_5b8b_4f53" w:eastAsia="宋体" w:hAnsi="_5b8b_4f53" w:cs="宋体" w:hint="eastAsia"/>
          <w:kern w:val="0"/>
          <w:sz w:val="30"/>
          <w:szCs w:val="30"/>
        </w:rPr>
        <w:t>³；水钻施工综合单价：</w:t>
      </w:r>
      <w:r>
        <w:rPr>
          <w:rFonts w:ascii="_5b8b_4f53" w:eastAsia="宋体" w:hAnsi="_5b8b_4f53" w:cs="宋体" w:hint="eastAsia"/>
          <w:kern w:val="0"/>
          <w:sz w:val="30"/>
          <w:szCs w:val="30"/>
          <w:u w:val="single"/>
        </w:rPr>
        <w:t>见下表</w:t>
      </w:r>
      <w:r>
        <w:rPr>
          <w:rFonts w:ascii="_5b8b_4f53" w:eastAsia="宋体" w:hAnsi="_5b8b_4f53" w:cs="宋体" w:hint="eastAsia"/>
          <w:kern w:val="0"/>
          <w:sz w:val="30"/>
          <w:szCs w:val="30"/>
          <w:u w:val="single"/>
        </w:rPr>
        <w:t>。</w:t>
      </w:r>
      <w:r>
        <w:rPr>
          <w:rFonts w:ascii="_5b8b_4f53" w:eastAsia="宋体" w:hAnsi="_5b8b_4f53" w:cs="宋体" w:hint="eastAsia"/>
          <w:kern w:val="0"/>
          <w:sz w:val="30"/>
          <w:szCs w:val="30"/>
        </w:rPr>
        <w:t>报价</w:t>
      </w:r>
      <w:r>
        <w:rPr>
          <w:rFonts w:ascii="_5b8b_4f53" w:eastAsia="宋体" w:hAnsi="_5b8b_4f53" w:cs="宋体" w:hint="eastAsia"/>
          <w:kern w:val="0"/>
          <w:sz w:val="30"/>
          <w:szCs w:val="30"/>
        </w:rPr>
        <w:t>含</w:t>
      </w:r>
      <w:r>
        <w:rPr>
          <w:rFonts w:ascii="_5b8b_4f53" w:eastAsia="宋体" w:hAnsi="_5b8b_4f53" w:cs="宋体" w:hint="eastAsia"/>
          <w:kern w:val="0"/>
          <w:sz w:val="30"/>
          <w:szCs w:val="30"/>
        </w:rPr>
        <w:t>水钻的架体搭设、二级箱、三级配电箱、电源线、施工照明灯具、水钻、钻头、水钻水管，水钻增压水泵、泥浆池</w:t>
      </w:r>
      <w:r>
        <w:rPr>
          <w:rFonts w:ascii="_5b8b_4f53" w:eastAsia="宋体" w:hAnsi="_5b8b_4f53" w:cs="宋体" w:hint="eastAsia"/>
          <w:kern w:val="0"/>
          <w:sz w:val="30"/>
          <w:szCs w:val="30"/>
        </w:rPr>
        <w:t>砌筑</w:t>
      </w:r>
      <w:r>
        <w:rPr>
          <w:rFonts w:ascii="_5b8b_4f53" w:eastAsia="宋体" w:hAnsi="_5b8b_4f53" w:cs="宋体" w:hint="eastAsia"/>
          <w:kern w:val="0"/>
          <w:sz w:val="30"/>
          <w:szCs w:val="30"/>
        </w:rPr>
        <w:t>等，泥浆排放至甲方指定位置</w:t>
      </w:r>
      <w:r>
        <w:rPr>
          <w:rFonts w:ascii="_5b8b_4f53" w:eastAsia="宋体" w:hAnsi="_5b8b_4f53" w:cs="宋体" w:hint="eastAsia"/>
          <w:kern w:val="0"/>
          <w:sz w:val="30"/>
          <w:szCs w:val="30"/>
        </w:rPr>
        <w:t>)</w:t>
      </w:r>
      <w:r>
        <w:rPr>
          <w:rFonts w:ascii="_5b8b_4f53" w:eastAsia="宋体" w:hAnsi="_5b8b_4f53" w:cs="宋体" w:hint="eastAsia"/>
          <w:kern w:val="0"/>
          <w:sz w:val="30"/>
          <w:szCs w:val="30"/>
        </w:rPr>
        <w:t>。含验槽时独立柱基础、基槽、电梯井、集水坑、雨污井、雨污沟清槽降水（抽排水等工作）</w:t>
      </w:r>
      <w:r>
        <w:rPr>
          <w:rFonts w:ascii="_5b8b_4f53" w:eastAsia="宋体" w:hAnsi="_5b8b_4f53" w:cs="宋体" w:hint="eastAsia"/>
          <w:kern w:val="0"/>
          <w:sz w:val="30"/>
          <w:szCs w:val="30"/>
        </w:rPr>
        <w:t>的</w:t>
      </w:r>
      <w:r>
        <w:rPr>
          <w:rFonts w:ascii="_5b8b_4f53" w:eastAsia="宋体" w:hAnsi="_5b8b_4f53" w:cs="宋体" w:hint="eastAsia"/>
          <w:kern w:val="0"/>
          <w:sz w:val="30"/>
          <w:szCs w:val="30"/>
        </w:rPr>
        <w:t>费用</w:t>
      </w:r>
      <w:r>
        <w:rPr>
          <w:rFonts w:ascii="_5b8b_4f53" w:eastAsia="宋体" w:hAnsi="_5b8b_4f53" w:cs="宋体" w:hint="eastAsia"/>
          <w:kern w:val="0"/>
          <w:sz w:val="30"/>
          <w:szCs w:val="30"/>
        </w:rPr>
        <w:t>。</w:t>
      </w:r>
    </w:p>
    <w:tbl>
      <w:tblPr>
        <w:tblW w:w="9777" w:type="dxa"/>
        <w:tblInd w:w="93" w:type="dxa"/>
        <w:tblLayout w:type="fixed"/>
        <w:tblLook w:val="04A0" w:firstRow="1" w:lastRow="0" w:firstColumn="1" w:lastColumn="0" w:noHBand="0" w:noVBand="1"/>
      </w:tblPr>
      <w:tblGrid>
        <w:gridCol w:w="745"/>
        <w:gridCol w:w="1171"/>
        <w:gridCol w:w="1226"/>
        <w:gridCol w:w="762"/>
        <w:gridCol w:w="1417"/>
        <w:gridCol w:w="1985"/>
        <w:gridCol w:w="2471"/>
      </w:tblGrid>
      <w:tr w:rsidR="00F4168F" w14:paraId="78F8BE22" w14:textId="77777777">
        <w:trPr>
          <w:trHeight w:val="500"/>
        </w:trPr>
        <w:tc>
          <w:tcPr>
            <w:tcW w:w="977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4956D" w14:textId="77777777" w:rsidR="00F4168F" w:rsidRDefault="00C6595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水钻、风镐戳打报价清单</w:t>
            </w:r>
          </w:p>
        </w:tc>
      </w:tr>
      <w:tr w:rsidR="00F4168F" w14:paraId="71ED143E" w14:textId="77777777">
        <w:trPr>
          <w:trHeight w:val="56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932E8"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序号</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8ECA7"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项目名称</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6EC72"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工作内容</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92BA2"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单位</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2B88B"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单价（元）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83094"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合计金额（元）</w:t>
            </w:r>
          </w:p>
        </w:tc>
        <w:tc>
          <w:tcPr>
            <w:tcW w:w="2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4A4BA"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备注</w:t>
            </w:r>
          </w:p>
        </w:tc>
      </w:tr>
      <w:tr w:rsidR="00F4168F" w14:paraId="58026512" w14:textId="77777777">
        <w:trPr>
          <w:trHeight w:val="56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E415B"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D4B3"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承台基础</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10B80" w14:textId="77777777" w:rsidR="00F4168F" w:rsidRDefault="00F4168F">
            <w:pPr>
              <w:rPr>
                <w:rFonts w:ascii="宋体" w:eastAsia="宋体" w:hAnsi="宋体" w:cs="宋体"/>
                <w:color w:val="000000"/>
                <w:szCs w:val="21"/>
              </w:rPr>
            </w:pP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1D936"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m3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89E37" w14:textId="77777777" w:rsidR="00F4168F" w:rsidRDefault="00F4168F">
            <w:pPr>
              <w:rPr>
                <w:rFonts w:ascii="宋体" w:eastAsia="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D838B" w14:textId="77777777" w:rsidR="00F4168F" w:rsidRDefault="00F4168F">
            <w:pPr>
              <w:rPr>
                <w:rFonts w:ascii="宋体" w:eastAsia="宋体" w:hAnsi="宋体" w:cs="宋体"/>
                <w:color w:val="000000"/>
                <w:szCs w:val="21"/>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92B8E"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水钻（切割或机械钻）</w:t>
            </w:r>
          </w:p>
        </w:tc>
      </w:tr>
      <w:tr w:rsidR="00F4168F" w14:paraId="45CA2CD7" w14:textId="77777777">
        <w:trPr>
          <w:trHeight w:val="56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6F776"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2060D"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地梁</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8BF85" w14:textId="77777777" w:rsidR="00F4168F" w:rsidRDefault="00F4168F">
            <w:pPr>
              <w:rPr>
                <w:rFonts w:ascii="宋体" w:eastAsia="宋体" w:hAnsi="宋体" w:cs="宋体"/>
                <w:color w:val="000000"/>
                <w:szCs w:val="21"/>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EA83C" w14:textId="77777777" w:rsidR="00F4168F" w:rsidRDefault="00F4168F">
            <w:pPr>
              <w:jc w:val="center"/>
              <w:rPr>
                <w:rFonts w:ascii="宋体" w:eastAsia="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71246" w14:textId="77777777" w:rsidR="00F4168F" w:rsidRDefault="00F4168F">
            <w:pPr>
              <w:rPr>
                <w:rFonts w:ascii="宋体" w:eastAsia="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B8277" w14:textId="77777777" w:rsidR="00F4168F" w:rsidRDefault="00F4168F">
            <w:pPr>
              <w:rPr>
                <w:rFonts w:ascii="宋体" w:eastAsia="宋体" w:hAnsi="宋体" w:cs="宋体"/>
                <w:color w:val="000000"/>
                <w:szCs w:val="21"/>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43B7E"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水钻（切割或机械钻）</w:t>
            </w:r>
          </w:p>
        </w:tc>
      </w:tr>
      <w:tr w:rsidR="00F4168F" w14:paraId="2A27F107" w14:textId="77777777">
        <w:trPr>
          <w:trHeight w:val="60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09B20"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22C74"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电梯井（集水坑、集水坑）</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9F6CE" w14:textId="77777777" w:rsidR="00F4168F" w:rsidRDefault="00F4168F">
            <w:pPr>
              <w:rPr>
                <w:rFonts w:ascii="宋体" w:eastAsia="宋体" w:hAnsi="宋体" w:cs="宋体"/>
                <w:color w:val="000000"/>
                <w:szCs w:val="21"/>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73FBA" w14:textId="77777777" w:rsidR="00F4168F" w:rsidRDefault="00F4168F">
            <w:pPr>
              <w:jc w:val="center"/>
              <w:rPr>
                <w:rFonts w:ascii="宋体" w:eastAsia="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187BA" w14:textId="77777777" w:rsidR="00F4168F" w:rsidRDefault="00F4168F">
            <w:pPr>
              <w:rPr>
                <w:rFonts w:ascii="宋体" w:eastAsia="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95BD8" w14:textId="77777777" w:rsidR="00F4168F" w:rsidRDefault="00F4168F">
            <w:pPr>
              <w:rPr>
                <w:rFonts w:ascii="宋体" w:eastAsia="宋体" w:hAnsi="宋体" w:cs="宋体"/>
                <w:color w:val="000000"/>
                <w:szCs w:val="21"/>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7626D"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水钻（切割或机械钻）</w:t>
            </w:r>
          </w:p>
        </w:tc>
      </w:tr>
      <w:tr w:rsidR="00F4168F" w14:paraId="6005E9BB" w14:textId="77777777">
        <w:trPr>
          <w:trHeight w:val="60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9CEA7"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A34EE"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雨污管网（强弱电管沟）</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573E5" w14:textId="77777777" w:rsidR="00F4168F" w:rsidRDefault="00F4168F">
            <w:pPr>
              <w:rPr>
                <w:rFonts w:ascii="宋体" w:eastAsia="宋体" w:hAnsi="宋体" w:cs="宋体"/>
                <w:color w:val="000000"/>
                <w:szCs w:val="21"/>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C0391" w14:textId="77777777" w:rsidR="00F4168F" w:rsidRDefault="00F4168F">
            <w:pPr>
              <w:jc w:val="center"/>
              <w:rPr>
                <w:rFonts w:ascii="宋体" w:eastAsia="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D65F6" w14:textId="77777777" w:rsidR="00F4168F" w:rsidRDefault="00F4168F">
            <w:pPr>
              <w:rPr>
                <w:rFonts w:ascii="宋体" w:eastAsia="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3C630" w14:textId="77777777" w:rsidR="00F4168F" w:rsidRDefault="00F4168F">
            <w:pPr>
              <w:rPr>
                <w:rFonts w:ascii="宋体" w:eastAsia="宋体" w:hAnsi="宋体" w:cs="宋体"/>
                <w:color w:val="000000"/>
                <w:szCs w:val="21"/>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D4190"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水钻（切割或机械钻）</w:t>
            </w:r>
          </w:p>
        </w:tc>
      </w:tr>
      <w:tr w:rsidR="00F4168F" w14:paraId="4DE96187" w14:textId="77777777">
        <w:trPr>
          <w:trHeight w:val="60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744F6"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D3DDA"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雨污管井（强弱电井）</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3375F" w14:textId="77777777" w:rsidR="00F4168F" w:rsidRDefault="00F4168F">
            <w:pPr>
              <w:rPr>
                <w:rFonts w:ascii="宋体" w:eastAsia="宋体" w:hAnsi="宋体" w:cs="宋体"/>
                <w:color w:val="000000"/>
                <w:szCs w:val="21"/>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05776" w14:textId="77777777" w:rsidR="00F4168F" w:rsidRDefault="00F4168F">
            <w:pPr>
              <w:jc w:val="center"/>
              <w:rPr>
                <w:rFonts w:ascii="宋体" w:eastAsia="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DB494" w14:textId="77777777" w:rsidR="00F4168F" w:rsidRDefault="00F4168F">
            <w:pPr>
              <w:rPr>
                <w:rFonts w:ascii="宋体" w:eastAsia="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29C1C" w14:textId="77777777" w:rsidR="00F4168F" w:rsidRDefault="00F4168F">
            <w:pPr>
              <w:rPr>
                <w:rFonts w:ascii="宋体" w:eastAsia="宋体" w:hAnsi="宋体" w:cs="宋体"/>
                <w:color w:val="000000"/>
                <w:szCs w:val="21"/>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CD6E2"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水钻（切割或机械钻）</w:t>
            </w:r>
          </w:p>
        </w:tc>
      </w:tr>
      <w:tr w:rsidR="00F4168F" w14:paraId="4B5FF6DB" w14:textId="77777777">
        <w:trPr>
          <w:trHeight w:val="56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CA939"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E3656"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承台基础</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B2FDD" w14:textId="77777777" w:rsidR="00F4168F" w:rsidRDefault="00F4168F">
            <w:pPr>
              <w:rPr>
                <w:rFonts w:ascii="宋体" w:eastAsia="宋体" w:hAnsi="宋体" w:cs="宋体"/>
                <w:color w:val="000000"/>
                <w:szCs w:val="21"/>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6607C" w14:textId="77777777" w:rsidR="00F4168F" w:rsidRDefault="00F4168F">
            <w:pPr>
              <w:jc w:val="center"/>
              <w:rPr>
                <w:rFonts w:ascii="宋体" w:eastAsia="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C1270" w14:textId="77777777" w:rsidR="00F4168F" w:rsidRDefault="00F4168F">
            <w:pPr>
              <w:rPr>
                <w:rFonts w:ascii="宋体" w:eastAsia="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DFE90" w14:textId="77777777" w:rsidR="00F4168F" w:rsidRDefault="00F4168F">
            <w:pPr>
              <w:rPr>
                <w:rFonts w:ascii="宋体" w:eastAsia="宋体" w:hAnsi="宋体" w:cs="宋体"/>
                <w:color w:val="000000"/>
                <w:szCs w:val="21"/>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7E398"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风镐戳打（坚石）</w:t>
            </w:r>
          </w:p>
        </w:tc>
      </w:tr>
      <w:tr w:rsidR="00F4168F" w14:paraId="1400EA9A" w14:textId="77777777">
        <w:trPr>
          <w:trHeight w:val="56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1D0A4"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03990"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地梁</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737D5" w14:textId="77777777" w:rsidR="00F4168F" w:rsidRDefault="00F4168F">
            <w:pPr>
              <w:rPr>
                <w:rFonts w:ascii="宋体" w:eastAsia="宋体" w:hAnsi="宋体" w:cs="宋体"/>
                <w:color w:val="000000"/>
                <w:szCs w:val="21"/>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E28BD" w14:textId="77777777" w:rsidR="00F4168F" w:rsidRDefault="00F4168F">
            <w:pPr>
              <w:jc w:val="center"/>
              <w:rPr>
                <w:rFonts w:ascii="宋体" w:eastAsia="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05117" w14:textId="77777777" w:rsidR="00F4168F" w:rsidRDefault="00F4168F">
            <w:pPr>
              <w:rPr>
                <w:rFonts w:ascii="宋体" w:eastAsia="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387CB" w14:textId="77777777" w:rsidR="00F4168F" w:rsidRDefault="00F4168F">
            <w:pPr>
              <w:rPr>
                <w:rFonts w:ascii="宋体" w:eastAsia="宋体" w:hAnsi="宋体" w:cs="宋体"/>
                <w:color w:val="000000"/>
                <w:szCs w:val="21"/>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1C5EE"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风镐戳打（坚石）</w:t>
            </w:r>
          </w:p>
        </w:tc>
      </w:tr>
      <w:tr w:rsidR="00F4168F" w14:paraId="03EE50CA" w14:textId="77777777">
        <w:trPr>
          <w:trHeight w:val="60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A4613"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0DCF5"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电梯井（集水坑、集水坑）</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C955B" w14:textId="77777777" w:rsidR="00F4168F" w:rsidRDefault="00F4168F">
            <w:pPr>
              <w:rPr>
                <w:rFonts w:ascii="宋体" w:eastAsia="宋体" w:hAnsi="宋体" w:cs="宋体"/>
                <w:color w:val="000000"/>
                <w:szCs w:val="21"/>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B4191" w14:textId="77777777" w:rsidR="00F4168F" w:rsidRDefault="00F4168F">
            <w:pPr>
              <w:jc w:val="center"/>
              <w:rPr>
                <w:rFonts w:ascii="宋体" w:eastAsia="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7C1EA" w14:textId="77777777" w:rsidR="00F4168F" w:rsidRDefault="00F4168F">
            <w:pPr>
              <w:rPr>
                <w:rFonts w:ascii="宋体" w:eastAsia="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90024" w14:textId="77777777" w:rsidR="00F4168F" w:rsidRDefault="00F4168F">
            <w:pPr>
              <w:rPr>
                <w:rFonts w:ascii="宋体" w:eastAsia="宋体" w:hAnsi="宋体" w:cs="宋体"/>
                <w:color w:val="000000"/>
                <w:szCs w:val="21"/>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4AA06"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风镐戳打（坚石）</w:t>
            </w:r>
          </w:p>
        </w:tc>
      </w:tr>
      <w:tr w:rsidR="00F4168F" w14:paraId="5FDEBD45" w14:textId="77777777">
        <w:trPr>
          <w:trHeight w:val="60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F323B"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00B86"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雨污管网（强弱电管沟）</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EE801" w14:textId="77777777" w:rsidR="00F4168F" w:rsidRDefault="00F4168F">
            <w:pPr>
              <w:rPr>
                <w:rFonts w:ascii="宋体" w:eastAsia="宋体" w:hAnsi="宋体" w:cs="宋体"/>
                <w:color w:val="000000"/>
                <w:szCs w:val="21"/>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4A36B" w14:textId="77777777" w:rsidR="00F4168F" w:rsidRDefault="00F4168F">
            <w:pPr>
              <w:jc w:val="center"/>
              <w:rPr>
                <w:rFonts w:ascii="宋体" w:eastAsia="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E03BD" w14:textId="77777777" w:rsidR="00F4168F" w:rsidRDefault="00F4168F">
            <w:pPr>
              <w:rPr>
                <w:rFonts w:ascii="宋体" w:eastAsia="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36F90" w14:textId="77777777" w:rsidR="00F4168F" w:rsidRDefault="00F4168F">
            <w:pPr>
              <w:rPr>
                <w:rFonts w:ascii="宋体" w:eastAsia="宋体" w:hAnsi="宋体" w:cs="宋体"/>
                <w:color w:val="000000"/>
                <w:szCs w:val="21"/>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13A58"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风镐戳打（坚石）</w:t>
            </w:r>
          </w:p>
        </w:tc>
      </w:tr>
      <w:tr w:rsidR="00F4168F" w14:paraId="20719487" w14:textId="77777777">
        <w:trPr>
          <w:trHeight w:val="60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FAC3D"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4BC25"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雨污管井（强弱电井）</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A3A3F" w14:textId="77777777" w:rsidR="00F4168F" w:rsidRDefault="00F4168F">
            <w:pPr>
              <w:rPr>
                <w:rFonts w:ascii="宋体" w:eastAsia="宋体" w:hAnsi="宋体" w:cs="宋体"/>
                <w:color w:val="000000"/>
                <w:szCs w:val="21"/>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72FBA" w14:textId="77777777" w:rsidR="00F4168F" w:rsidRDefault="00F4168F">
            <w:pPr>
              <w:jc w:val="center"/>
              <w:rPr>
                <w:rFonts w:ascii="宋体" w:eastAsia="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3C026" w14:textId="77777777" w:rsidR="00F4168F" w:rsidRDefault="00F4168F">
            <w:pPr>
              <w:rPr>
                <w:rFonts w:ascii="宋体" w:eastAsia="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C29C8" w14:textId="77777777" w:rsidR="00F4168F" w:rsidRDefault="00F4168F">
            <w:pPr>
              <w:rPr>
                <w:rFonts w:ascii="宋体" w:eastAsia="宋体" w:hAnsi="宋体" w:cs="宋体"/>
                <w:color w:val="000000"/>
                <w:szCs w:val="21"/>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8C5ED"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风镐戳打（坚石）</w:t>
            </w:r>
          </w:p>
        </w:tc>
      </w:tr>
      <w:tr w:rsidR="00F4168F" w14:paraId="4306054F" w14:textId="77777777">
        <w:trPr>
          <w:trHeight w:val="56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F3E9A"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19640"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承台基础</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34096" w14:textId="77777777" w:rsidR="00F4168F" w:rsidRDefault="00F4168F">
            <w:pPr>
              <w:rPr>
                <w:rFonts w:ascii="宋体" w:eastAsia="宋体" w:hAnsi="宋体" w:cs="宋体"/>
                <w:color w:val="000000"/>
                <w:szCs w:val="21"/>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59A84" w14:textId="77777777" w:rsidR="00F4168F" w:rsidRDefault="00F4168F">
            <w:pPr>
              <w:jc w:val="center"/>
              <w:rPr>
                <w:rFonts w:ascii="宋体" w:eastAsia="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83393" w14:textId="77777777" w:rsidR="00F4168F" w:rsidRDefault="00F4168F">
            <w:pPr>
              <w:rPr>
                <w:rFonts w:ascii="宋体" w:eastAsia="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23C66" w14:textId="77777777" w:rsidR="00F4168F" w:rsidRDefault="00F4168F">
            <w:pPr>
              <w:rPr>
                <w:rFonts w:ascii="宋体" w:eastAsia="宋体" w:hAnsi="宋体" w:cs="宋体"/>
                <w:color w:val="000000"/>
                <w:szCs w:val="21"/>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0DFED"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风镐戳打（土石方）</w:t>
            </w:r>
          </w:p>
        </w:tc>
      </w:tr>
      <w:tr w:rsidR="00F4168F" w14:paraId="4C16FB79" w14:textId="77777777">
        <w:trPr>
          <w:trHeight w:val="56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75A8F"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16C16"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地梁</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B81C3" w14:textId="77777777" w:rsidR="00F4168F" w:rsidRDefault="00F4168F">
            <w:pPr>
              <w:rPr>
                <w:rFonts w:ascii="宋体" w:eastAsia="宋体" w:hAnsi="宋体" w:cs="宋体"/>
                <w:color w:val="000000"/>
                <w:szCs w:val="21"/>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EF3C4" w14:textId="77777777" w:rsidR="00F4168F" w:rsidRDefault="00F4168F">
            <w:pPr>
              <w:jc w:val="center"/>
              <w:rPr>
                <w:rFonts w:ascii="宋体" w:eastAsia="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89384" w14:textId="77777777" w:rsidR="00F4168F" w:rsidRDefault="00F4168F">
            <w:pPr>
              <w:rPr>
                <w:rFonts w:ascii="宋体" w:eastAsia="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D5E89" w14:textId="77777777" w:rsidR="00F4168F" w:rsidRDefault="00F4168F">
            <w:pPr>
              <w:rPr>
                <w:rFonts w:ascii="宋体" w:eastAsia="宋体" w:hAnsi="宋体" w:cs="宋体"/>
                <w:color w:val="000000"/>
                <w:szCs w:val="21"/>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B4DCA"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风镐戳打（土石方）</w:t>
            </w:r>
          </w:p>
        </w:tc>
      </w:tr>
      <w:tr w:rsidR="00F4168F" w14:paraId="761B2701" w14:textId="77777777">
        <w:trPr>
          <w:trHeight w:val="60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94C58"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1987F"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电梯井（集水坑、集水坑）</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F529A" w14:textId="77777777" w:rsidR="00F4168F" w:rsidRDefault="00F4168F">
            <w:pPr>
              <w:rPr>
                <w:rFonts w:ascii="宋体" w:eastAsia="宋体" w:hAnsi="宋体" w:cs="宋体"/>
                <w:color w:val="000000"/>
                <w:szCs w:val="21"/>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E5CA" w14:textId="77777777" w:rsidR="00F4168F" w:rsidRDefault="00F4168F">
            <w:pPr>
              <w:jc w:val="center"/>
              <w:rPr>
                <w:rFonts w:ascii="宋体" w:eastAsia="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2ECA0" w14:textId="77777777" w:rsidR="00F4168F" w:rsidRDefault="00F4168F">
            <w:pPr>
              <w:rPr>
                <w:rFonts w:ascii="宋体" w:eastAsia="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6776C" w14:textId="77777777" w:rsidR="00F4168F" w:rsidRDefault="00F4168F">
            <w:pPr>
              <w:rPr>
                <w:rFonts w:ascii="宋体" w:eastAsia="宋体" w:hAnsi="宋体" w:cs="宋体"/>
                <w:color w:val="000000"/>
                <w:szCs w:val="21"/>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D6085"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风镐戳打（土石方）</w:t>
            </w:r>
          </w:p>
        </w:tc>
      </w:tr>
      <w:tr w:rsidR="00F4168F" w14:paraId="5438D0EC" w14:textId="77777777">
        <w:trPr>
          <w:trHeight w:val="60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73477"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FF920"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雨污管网（强弱电管沟）</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32CF0" w14:textId="77777777" w:rsidR="00F4168F" w:rsidRDefault="00F4168F">
            <w:pPr>
              <w:rPr>
                <w:rFonts w:ascii="宋体" w:eastAsia="宋体" w:hAnsi="宋体" w:cs="宋体"/>
                <w:color w:val="000000"/>
                <w:szCs w:val="21"/>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82336" w14:textId="77777777" w:rsidR="00F4168F" w:rsidRDefault="00F4168F">
            <w:pPr>
              <w:jc w:val="center"/>
              <w:rPr>
                <w:rFonts w:ascii="宋体" w:eastAsia="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2E7E1" w14:textId="77777777" w:rsidR="00F4168F" w:rsidRDefault="00F4168F">
            <w:pPr>
              <w:rPr>
                <w:rFonts w:ascii="宋体" w:eastAsia="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59CFF" w14:textId="77777777" w:rsidR="00F4168F" w:rsidRDefault="00F4168F">
            <w:pPr>
              <w:rPr>
                <w:rFonts w:ascii="宋体" w:eastAsia="宋体" w:hAnsi="宋体" w:cs="宋体"/>
                <w:color w:val="000000"/>
                <w:szCs w:val="21"/>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25CF6"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风镐戳打（土石方）</w:t>
            </w:r>
          </w:p>
        </w:tc>
      </w:tr>
      <w:tr w:rsidR="00F4168F" w14:paraId="4EDCC376" w14:textId="77777777">
        <w:trPr>
          <w:trHeight w:val="60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ACC0B"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07977"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雨污管井（强弱电井）</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64C9A" w14:textId="77777777" w:rsidR="00F4168F" w:rsidRDefault="00F4168F">
            <w:pPr>
              <w:rPr>
                <w:rFonts w:ascii="宋体" w:eastAsia="宋体" w:hAnsi="宋体" w:cs="宋体"/>
                <w:color w:val="000000"/>
                <w:szCs w:val="21"/>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7A63B" w14:textId="77777777" w:rsidR="00F4168F" w:rsidRDefault="00F4168F">
            <w:pPr>
              <w:jc w:val="center"/>
              <w:rPr>
                <w:rFonts w:ascii="宋体" w:eastAsia="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38D77" w14:textId="77777777" w:rsidR="00F4168F" w:rsidRDefault="00F4168F">
            <w:pPr>
              <w:rPr>
                <w:rFonts w:ascii="宋体" w:eastAsia="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93578" w14:textId="77777777" w:rsidR="00F4168F" w:rsidRDefault="00F4168F">
            <w:pPr>
              <w:rPr>
                <w:rFonts w:ascii="宋体" w:eastAsia="宋体" w:hAnsi="宋体" w:cs="宋体"/>
                <w:color w:val="000000"/>
                <w:szCs w:val="21"/>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27E6D" w14:textId="77777777" w:rsidR="00F4168F" w:rsidRDefault="00C6595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风镐戳打（土石方）</w:t>
            </w:r>
          </w:p>
        </w:tc>
      </w:tr>
      <w:tr w:rsidR="00F4168F" w14:paraId="12FED8DD" w14:textId="77777777">
        <w:trPr>
          <w:trHeight w:val="720"/>
        </w:trPr>
        <w:tc>
          <w:tcPr>
            <w:tcW w:w="9777" w:type="dxa"/>
            <w:gridSpan w:val="7"/>
            <w:tcBorders>
              <w:top w:val="nil"/>
              <w:left w:val="nil"/>
              <w:bottom w:val="nil"/>
              <w:right w:val="nil"/>
            </w:tcBorders>
            <w:shd w:val="clear" w:color="auto" w:fill="auto"/>
            <w:vAlign w:val="center"/>
          </w:tcPr>
          <w:p w14:paraId="75FEE7F0" w14:textId="77777777" w:rsidR="00F4168F" w:rsidRDefault="00C6595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备注以上报价含</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增值税专用抵扣发票，文明施工费、措施费、管理费、周转辅材费、生活费、床铺（空调）利润</w:t>
            </w:r>
          </w:p>
        </w:tc>
      </w:tr>
    </w:tbl>
    <w:p w14:paraId="2B045E0A" w14:textId="77777777" w:rsidR="00F4168F" w:rsidRDefault="00F4168F">
      <w:pPr>
        <w:widowControl/>
        <w:shd w:val="clear" w:color="auto" w:fill="FFFFFF"/>
        <w:rPr>
          <w:rFonts w:ascii="_5b8b_4f53" w:eastAsia="宋体" w:hAnsi="_5b8b_4f53" w:cs="宋体" w:hint="eastAsia"/>
          <w:kern w:val="0"/>
          <w:sz w:val="30"/>
          <w:szCs w:val="30"/>
        </w:rPr>
      </w:pPr>
    </w:p>
    <w:p w14:paraId="6082B1FA" w14:textId="77777777" w:rsidR="00F4168F" w:rsidRDefault="00C65959">
      <w:pPr>
        <w:widowControl/>
        <w:shd w:val="clear" w:color="auto" w:fill="FFFFFF"/>
        <w:spacing w:before="100" w:beforeAutospacing="1" w:after="100" w:afterAutospacing="1"/>
        <w:ind w:firstLine="600"/>
        <w:rPr>
          <w:rFonts w:ascii="_5b8b_4f53" w:eastAsia="宋体" w:hAnsi="_5b8b_4f53" w:cs="宋体" w:hint="eastAsia"/>
          <w:kern w:val="0"/>
          <w:sz w:val="30"/>
          <w:szCs w:val="30"/>
        </w:rPr>
      </w:pPr>
      <w:r>
        <w:rPr>
          <w:rFonts w:ascii="_5b8b_4f53" w:eastAsia="宋体" w:hAnsi="_5b8b_4f53" w:cs="宋体" w:hint="eastAsia"/>
          <w:kern w:val="0"/>
          <w:sz w:val="30"/>
          <w:szCs w:val="30"/>
        </w:rPr>
        <w:lastRenderedPageBreak/>
        <w:t>2</w:t>
      </w:r>
      <w:r>
        <w:rPr>
          <w:rFonts w:ascii="_5b8b_4f53" w:eastAsia="宋体" w:hAnsi="_5b8b_4f53" w:cs="宋体" w:hint="eastAsia"/>
          <w:kern w:val="0"/>
          <w:sz w:val="30"/>
          <w:szCs w:val="30"/>
        </w:rPr>
        <w:t>、</w:t>
      </w:r>
      <w:r>
        <w:rPr>
          <w:rFonts w:ascii="_5b8b_4f53" w:eastAsia="宋体" w:hAnsi="_5b8b_4f53" w:cs="宋体"/>
          <w:kern w:val="0"/>
          <w:sz w:val="30"/>
          <w:szCs w:val="30"/>
        </w:rPr>
        <w:t>工程量计算原则：</w:t>
      </w:r>
      <w:r>
        <w:rPr>
          <w:rFonts w:ascii="_5b8b_4f53" w:eastAsia="宋体" w:hAnsi="_5b8b_4f53" w:cs="宋体" w:hint="eastAsia"/>
          <w:kern w:val="0"/>
          <w:sz w:val="30"/>
          <w:szCs w:val="30"/>
        </w:rPr>
        <w:t>所有深度按实</w:t>
      </w:r>
      <w:r>
        <w:rPr>
          <w:rFonts w:ascii="_5b8b_4f53" w:eastAsia="宋体" w:hAnsi="_5b8b_4f53" w:cs="宋体" w:hint="eastAsia"/>
          <w:kern w:val="0"/>
          <w:sz w:val="30"/>
          <w:szCs w:val="30"/>
        </w:rPr>
        <w:t>际收方计量。其余按设计图示尺寸或（施工现场交底尺寸）计算（如需做护壁则按</w:t>
      </w:r>
      <w:r>
        <w:rPr>
          <w:rFonts w:ascii="_5b8b_4f53" w:eastAsia="宋体" w:hAnsi="_5b8b_4f53" w:cs="宋体" w:hint="eastAsia"/>
          <w:kern w:val="0"/>
          <w:sz w:val="30"/>
          <w:szCs w:val="30"/>
          <w:highlight w:val="green"/>
        </w:rPr>
        <w:t>实际</w:t>
      </w:r>
      <w:r>
        <w:rPr>
          <w:rFonts w:ascii="_5b8b_4f53" w:eastAsia="宋体" w:hAnsi="_5b8b_4f53" w:cs="宋体" w:hint="eastAsia"/>
          <w:kern w:val="0"/>
          <w:sz w:val="30"/>
          <w:szCs w:val="30"/>
          <w:highlight w:val="green"/>
        </w:rPr>
        <w:t>尺寸</w:t>
      </w:r>
      <w:r>
        <w:rPr>
          <w:rFonts w:ascii="_5b8b_4f53" w:eastAsia="宋体" w:hAnsi="_5b8b_4f53" w:cs="宋体" w:hint="eastAsia"/>
          <w:kern w:val="0"/>
          <w:sz w:val="30"/>
          <w:szCs w:val="30"/>
        </w:rPr>
        <w:t>加护壁厚度计算工程量），独立柱基础、电梯井、集水坑、地梁、雨污管网（管井）宽度按设计图示尺寸或（施工现场交底尺寸）计算。</w:t>
      </w:r>
    </w:p>
    <w:p w14:paraId="10F2A647"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hint="eastAsia"/>
          <w:b/>
          <w:bCs/>
          <w:kern w:val="0"/>
          <w:sz w:val="30"/>
          <w:szCs w:val="30"/>
        </w:rPr>
        <w:t>3</w:t>
      </w:r>
      <w:r>
        <w:rPr>
          <w:rFonts w:ascii="_5b8b_4f53" w:eastAsia="宋体" w:hAnsi="_5b8b_4f53" w:cs="宋体"/>
          <w:b/>
          <w:bCs/>
          <w:kern w:val="0"/>
          <w:sz w:val="30"/>
          <w:szCs w:val="30"/>
        </w:rPr>
        <w:t>、</w:t>
      </w:r>
      <w:r>
        <w:rPr>
          <w:rFonts w:ascii="_5b8b_4f53" w:eastAsia="宋体" w:hAnsi="_5b8b_4f53" w:cs="宋体"/>
          <w:kern w:val="0"/>
          <w:sz w:val="30"/>
          <w:szCs w:val="30"/>
        </w:rPr>
        <w:t>本协议约定的综合单价中包括但不限于各种工资、津贴、</w:t>
      </w:r>
      <w:r>
        <w:rPr>
          <w:rFonts w:ascii="_5b8b_4f53" w:eastAsia="宋体" w:hAnsi="_5b8b_4f53" w:cs="宋体" w:hint="eastAsia"/>
          <w:kern w:val="0"/>
          <w:sz w:val="30"/>
          <w:szCs w:val="30"/>
        </w:rPr>
        <w:t>补</w:t>
      </w:r>
      <w:r>
        <w:rPr>
          <w:rFonts w:ascii="_5b8b_4f53" w:eastAsia="宋体" w:hAnsi="_5b8b_4f53" w:cs="宋体"/>
          <w:kern w:val="0"/>
          <w:sz w:val="30"/>
          <w:szCs w:val="30"/>
        </w:rPr>
        <w:t>贴、节假日加班、夜班、赶工补贴、自备工具用具费用、劳动保护费、</w:t>
      </w:r>
      <w:r>
        <w:rPr>
          <w:rFonts w:ascii="_5b8b_4f53" w:eastAsia="宋体" w:hAnsi="_5b8b_4f53" w:cs="宋体" w:hint="eastAsia"/>
          <w:kern w:val="0"/>
          <w:sz w:val="30"/>
          <w:szCs w:val="30"/>
        </w:rPr>
        <w:t>防暑降温费、</w:t>
      </w:r>
      <w:r>
        <w:rPr>
          <w:rFonts w:ascii="_5b8b_4f53" w:eastAsia="宋体" w:hAnsi="_5b8b_4f53" w:cs="宋体"/>
          <w:kern w:val="0"/>
          <w:sz w:val="30"/>
          <w:szCs w:val="30"/>
        </w:rPr>
        <w:t>医疗费、差旅费、岗位培训费</w:t>
      </w:r>
      <w:r>
        <w:rPr>
          <w:rFonts w:ascii="_5b8b_4f53" w:eastAsia="宋体" w:hAnsi="_5b8b_4f53" w:cs="宋体" w:hint="eastAsia"/>
          <w:kern w:val="0"/>
          <w:sz w:val="30"/>
          <w:szCs w:val="30"/>
        </w:rPr>
        <w:t>、</w:t>
      </w:r>
      <w:r>
        <w:rPr>
          <w:rFonts w:ascii="_5b8b_4f53" w:eastAsia="宋体" w:hAnsi="_5b8b_4f53" w:cs="宋体" w:hint="eastAsia"/>
          <w:kern w:val="0"/>
          <w:sz w:val="30"/>
          <w:szCs w:val="30"/>
          <w:highlight w:val="green"/>
        </w:rPr>
        <w:t>宿舍床铺</w:t>
      </w:r>
      <w:r>
        <w:rPr>
          <w:rFonts w:ascii="_5b8b_4f53" w:eastAsia="宋体" w:hAnsi="_5b8b_4f53" w:cs="宋体" w:hint="eastAsia"/>
          <w:kern w:val="0"/>
          <w:sz w:val="30"/>
          <w:szCs w:val="30"/>
        </w:rPr>
        <w:t>等。</w:t>
      </w:r>
    </w:p>
    <w:p w14:paraId="47E1BF32" w14:textId="77777777" w:rsidR="00F4168F" w:rsidRDefault="00C65959">
      <w:pPr>
        <w:widowControl/>
        <w:shd w:val="clear" w:color="auto" w:fill="FFFFFF"/>
        <w:spacing w:before="100" w:beforeAutospacing="1" w:after="100" w:afterAutospacing="1"/>
        <w:ind w:right="641" w:firstLine="600"/>
        <w:rPr>
          <w:rFonts w:ascii="_5b8b_4f53" w:eastAsia="宋体" w:hAnsi="_5b8b_4f53" w:cs="宋体" w:hint="eastAsia"/>
          <w:b/>
          <w:bCs/>
          <w:kern w:val="0"/>
          <w:sz w:val="30"/>
          <w:szCs w:val="30"/>
        </w:rPr>
      </w:pPr>
      <w:r>
        <w:rPr>
          <w:rFonts w:ascii="_5b8b_4f53" w:eastAsia="宋体" w:hAnsi="_5b8b_4f53" w:cs="宋体"/>
          <w:b/>
          <w:bCs/>
          <w:kern w:val="0"/>
          <w:sz w:val="30"/>
          <w:szCs w:val="30"/>
        </w:rPr>
        <w:t>3</w:t>
      </w:r>
      <w:r>
        <w:rPr>
          <w:rFonts w:ascii="_5b8b_4f53" w:eastAsia="宋体" w:hAnsi="_5b8b_4f53" w:cs="宋体"/>
          <w:b/>
          <w:bCs/>
          <w:kern w:val="0"/>
          <w:sz w:val="30"/>
          <w:szCs w:val="30"/>
        </w:rPr>
        <w:t>、付款</w:t>
      </w:r>
      <w:r>
        <w:rPr>
          <w:rFonts w:ascii="_5b8b_4f53" w:eastAsia="宋体" w:hAnsi="_5b8b_4f53" w:cs="宋体" w:hint="eastAsia"/>
          <w:b/>
          <w:bCs/>
          <w:kern w:val="0"/>
          <w:sz w:val="30"/>
          <w:szCs w:val="30"/>
        </w:rPr>
        <w:t>及</w:t>
      </w:r>
      <w:r>
        <w:rPr>
          <w:rFonts w:ascii="_5b8b_4f53" w:eastAsia="宋体" w:hAnsi="_5b8b_4f53" w:cs="宋体"/>
          <w:b/>
          <w:bCs/>
          <w:kern w:val="0"/>
          <w:sz w:val="30"/>
          <w:szCs w:val="30"/>
        </w:rPr>
        <w:t>结算办法</w:t>
      </w:r>
    </w:p>
    <w:p w14:paraId="3A70ACFE" w14:textId="77777777" w:rsidR="00F4168F" w:rsidRDefault="00C65959">
      <w:pPr>
        <w:widowControl/>
        <w:shd w:val="clear" w:color="auto" w:fill="FFFFFF"/>
        <w:spacing w:before="100" w:beforeAutospacing="1" w:after="100" w:afterAutospacing="1"/>
        <w:ind w:right="641" w:firstLine="600"/>
        <w:rPr>
          <w:rFonts w:ascii="_5b8b_4f53" w:eastAsia="宋体" w:hAnsi="_5b8b_4f53" w:cs="宋体" w:hint="eastAsia"/>
          <w:kern w:val="0"/>
          <w:sz w:val="30"/>
          <w:szCs w:val="30"/>
        </w:rPr>
      </w:pPr>
      <w:r>
        <w:rPr>
          <w:rFonts w:ascii="_5b8b_4f53" w:eastAsia="宋体" w:hAnsi="_5b8b_4f53" w:cs="宋体" w:hint="eastAsia"/>
          <w:kern w:val="0"/>
          <w:sz w:val="30"/>
          <w:szCs w:val="30"/>
        </w:rPr>
        <w:t>付款方式：甲方每月支付乙方上月所做总产值的</w:t>
      </w:r>
      <w:r>
        <w:rPr>
          <w:rFonts w:ascii="_5b8b_4f53" w:eastAsia="宋体" w:hAnsi="_5b8b_4f53" w:cs="宋体" w:hint="eastAsia"/>
          <w:kern w:val="0"/>
          <w:sz w:val="30"/>
          <w:szCs w:val="30"/>
        </w:rPr>
        <w:t>70%</w:t>
      </w:r>
      <w:r>
        <w:rPr>
          <w:rFonts w:ascii="_5b8b_4f53" w:eastAsia="宋体" w:hAnsi="_5b8b_4f53" w:cs="宋体" w:hint="eastAsia"/>
          <w:kern w:val="0"/>
          <w:sz w:val="30"/>
          <w:szCs w:val="30"/>
        </w:rPr>
        <w:t>进度</w:t>
      </w:r>
      <w:r>
        <w:rPr>
          <w:rFonts w:ascii="_5b8b_4f53" w:eastAsia="宋体" w:hAnsi="_5b8b_4f53" w:cs="宋体" w:hint="eastAsia"/>
          <w:kern w:val="0"/>
          <w:sz w:val="30"/>
          <w:szCs w:val="30"/>
        </w:rPr>
        <w:t>款</w:t>
      </w:r>
      <w:r>
        <w:rPr>
          <w:rFonts w:ascii="_5b8b_4f53" w:eastAsia="宋体" w:hAnsi="_5b8b_4f53" w:cs="宋体" w:hint="eastAsia"/>
          <w:kern w:val="0"/>
          <w:sz w:val="30"/>
          <w:szCs w:val="30"/>
        </w:rPr>
        <w:t>；</w:t>
      </w:r>
      <w:r>
        <w:rPr>
          <w:rFonts w:ascii="_5b8b_4f53" w:eastAsia="宋体" w:hAnsi="_5b8b_4f53" w:cs="宋体" w:hint="eastAsia"/>
          <w:kern w:val="0"/>
          <w:sz w:val="30"/>
          <w:szCs w:val="30"/>
        </w:rPr>
        <w:t>乙方应积极配合甲方整理收方资料</w:t>
      </w:r>
      <w:r>
        <w:rPr>
          <w:rFonts w:ascii="_5b8b_4f53" w:eastAsia="宋体" w:hAnsi="_5b8b_4f53" w:cs="宋体" w:hint="eastAsia"/>
          <w:kern w:val="0"/>
          <w:sz w:val="30"/>
          <w:szCs w:val="30"/>
        </w:rPr>
        <w:t>，</w:t>
      </w:r>
      <w:r>
        <w:rPr>
          <w:rFonts w:ascii="_5b8b_4f53" w:eastAsia="宋体" w:hAnsi="_5b8b_4f53" w:cs="宋体" w:hint="eastAsia"/>
          <w:kern w:val="0"/>
          <w:sz w:val="30"/>
          <w:szCs w:val="30"/>
          <w:highlight w:val="green"/>
        </w:rPr>
        <w:t>甲方在乙方完成所有承包内容</w:t>
      </w:r>
      <w:r>
        <w:rPr>
          <w:rFonts w:ascii="_5b8b_4f53" w:eastAsia="宋体" w:hAnsi="_5b8b_4f53" w:cs="宋体" w:hint="eastAsia"/>
          <w:kern w:val="0"/>
          <w:sz w:val="30"/>
          <w:szCs w:val="30"/>
          <w:highlight w:val="green"/>
        </w:rPr>
        <w:t>并提供完整的资料</w:t>
      </w:r>
      <w:r>
        <w:rPr>
          <w:rFonts w:ascii="_5b8b_4f53" w:eastAsia="宋体" w:hAnsi="_5b8b_4f53" w:cs="宋体" w:hint="eastAsia"/>
          <w:kern w:val="0"/>
          <w:sz w:val="30"/>
          <w:szCs w:val="30"/>
          <w:highlight w:val="green"/>
        </w:rPr>
        <w:t>后</w:t>
      </w:r>
      <w:r>
        <w:rPr>
          <w:rFonts w:ascii="_5b8b_4f53" w:eastAsia="宋体" w:hAnsi="_5b8b_4f53" w:cs="宋体" w:hint="eastAsia"/>
          <w:kern w:val="0"/>
          <w:sz w:val="30"/>
          <w:szCs w:val="30"/>
          <w:highlight w:val="green"/>
        </w:rPr>
        <w:t>1</w:t>
      </w:r>
      <w:r>
        <w:rPr>
          <w:rFonts w:ascii="_5b8b_4f53" w:eastAsia="宋体" w:hAnsi="_5b8b_4f53" w:cs="宋体" w:hint="eastAsia"/>
          <w:kern w:val="0"/>
          <w:sz w:val="30"/>
          <w:szCs w:val="30"/>
          <w:highlight w:val="green"/>
        </w:rPr>
        <w:t>个月内与乙方办理结算。乙方完成所有承包内容</w:t>
      </w:r>
      <w:r>
        <w:rPr>
          <w:rFonts w:ascii="_5b8b_4f53" w:eastAsia="宋体" w:hAnsi="_5b8b_4f53" w:cs="宋体" w:hint="eastAsia"/>
          <w:kern w:val="0"/>
          <w:sz w:val="30"/>
          <w:szCs w:val="30"/>
          <w:highlight w:val="green"/>
        </w:rPr>
        <w:t>2</w:t>
      </w:r>
      <w:r>
        <w:rPr>
          <w:rFonts w:ascii="_5b8b_4f53" w:eastAsia="宋体" w:hAnsi="_5b8b_4f53" w:cs="宋体" w:hint="eastAsia"/>
          <w:kern w:val="0"/>
          <w:sz w:val="30"/>
          <w:szCs w:val="30"/>
          <w:highlight w:val="green"/>
        </w:rPr>
        <w:t>个月内且付清全部工人工资后</w:t>
      </w:r>
      <w:r>
        <w:rPr>
          <w:rFonts w:ascii="_5b8b_4f53" w:eastAsia="宋体" w:hAnsi="_5b8b_4f53" w:cs="宋体" w:hint="eastAsia"/>
          <w:kern w:val="0"/>
          <w:sz w:val="30"/>
          <w:szCs w:val="30"/>
          <w:highlight w:val="green"/>
        </w:rPr>
        <w:t>，甲方付清乙方全部工程结算款</w:t>
      </w:r>
      <w:r>
        <w:rPr>
          <w:rFonts w:ascii="_5b8b_4f53" w:eastAsia="宋体" w:hAnsi="_5b8b_4f53" w:cs="宋体" w:hint="eastAsia"/>
          <w:kern w:val="0"/>
          <w:sz w:val="30"/>
          <w:szCs w:val="30"/>
        </w:rPr>
        <w:t>。</w:t>
      </w:r>
    </w:p>
    <w:p w14:paraId="6FB6C41A" w14:textId="77777777" w:rsidR="00F4168F" w:rsidRDefault="00C65959">
      <w:pPr>
        <w:widowControl/>
        <w:shd w:val="clear" w:color="auto" w:fill="FFFFFF"/>
        <w:spacing w:before="100" w:beforeAutospacing="1" w:after="100" w:afterAutospacing="1"/>
        <w:ind w:right="640"/>
        <w:rPr>
          <w:rFonts w:ascii="宋体" w:eastAsia="宋体" w:hAnsi="宋体" w:cs="宋体"/>
          <w:kern w:val="0"/>
          <w:sz w:val="27"/>
          <w:szCs w:val="27"/>
        </w:rPr>
      </w:pPr>
      <w:r>
        <w:rPr>
          <w:rFonts w:ascii="_5b8b_4f53" w:eastAsia="宋体" w:hAnsi="_5b8b_4f53" w:cs="宋体"/>
          <w:b/>
          <w:bCs/>
          <w:kern w:val="0"/>
          <w:sz w:val="30"/>
          <w:szCs w:val="30"/>
        </w:rPr>
        <w:t>四、质量要求</w:t>
      </w:r>
    </w:p>
    <w:p w14:paraId="518E14B4"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以国家颁发的现行施工及验收规范和质量检验标准为依据。</w:t>
      </w:r>
    </w:p>
    <w:p w14:paraId="52BD0F96" w14:textId="77777777" w:rsidR="00F4168F" w:rsidRDefault="00C65959">
      <w:pPr>
        <w:widowControl/>
        <w:shd w:val="clear" w:color="auto" w:fill="FFFFFF"/>
        <w:spacing w:before="100" w:beforeAutospacing="1" w:after="100" w:afterAutospacing="1"/>
        <w:ind w:left="720" w:right="640" w:hanging="720"/>
        <w:rPr>
          <w:rFonts w:ascii="宋体" w:eastAsia="宋体" w:hAnsi="宋体" w:cs="宋体"/>
          <w:kern w:val="0"/>
          <w:sz w:val="27"/>
          <w:szCs w:val="27"/>
        </w:rPr>
      </w:pPr>
      <w:r>
        <w:rPr>
          <w:rFonts w:ascii="_5b8b_4f53" w:eastAsia="宋体" w:hAnsi="_5b8b_4f53" w:cs="宋体"/>
          <w:b/>
          <w:bCs/>
          <w:kern w:val="0"/>
          <w:sz w:val="30"/>
          <w:szCs w:val="30"/>
        </w:rPr>
        <w:t>五、安全要求</w:t>
      </w:r>
    </w:p>
    <w:p w14:paraId="3A0BD14C"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8"/>
          <w:szCs w:val="28"/>
        </w:rPr>
      </w:pPr>
      <w:r>
        <w:rPr>
          <w:rFonts w:ascii="_5b8b_4f53" w:eastAsia="宋体" w:hAnsi="_5b8b_4f53" w:cs="宋体"/>
          <w:kern w:val="0"/>
          <w:sz w:val="28"/>
          <w:szCs w:val="28"/>
        </w:rPr>
        <w:t>1</w:t>
      </w:r>
      <w:r>
        <w:rPr>
          <w:rFonts w:ascii="_5b8b_4f53" w:eastAsia="宋体" w:hAnsi="_5b8b_4f53" w:cs="宋体"/>
          <w:kern w:val="0"/>
          <w:sz w:val="28"/>
          <w:szCs w:val="28"/>
        </w:rPr>
        <w:t>、乙方必须建立健全安全组织机构，配合甲方做好进场及日常工作。</w:t>
      </w:r>
    </w:p>
    <w:p w14:paraId="72692859"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8"/>
          <w:szCs w:val="28"/>
        </w:rPr>
      </w:pPr>
      <w:r>
        <w:rPr>
          <w:rFonts w:ascii="_5b8b_4f53" w:eastAsia="宋体" w:hAnsi="_5b8b_4f53" w:cs="宋体"/>
          <w:kern w:val="0"/>
          <w:sz w:val="28"/>
          <w:szCs w:val="28"/>
        </w:rPr>
        <w:t>2</w:t>
      </w:r>
      <w:r>
        <w:rPr>
          <w:rFonts w:ascii="_5b8b_4f53" w:eastAsia="宋体" w:hAnsi="_5b8b_4f53" w:cs="宋体"/>
          <w:kern w:val="0"/>
          <w:sz w:val="28"/>
          <w:szCs w:val="28"/>
        </w:rPr>
        <w:t>、乙方必须定期做好班组内安全教育，使班组人员均有强烈的安全意识。</w:t>
      </w:r>
    </w:p>
    <w:p w14:paraId="473DD312"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lastRenderedPageBreak/>
        <w:t>3</w:t>
      </w:r>
      <w:r>
        <w:rPr>
          <w:rFonts w:ascii="_5b8b_4f53" w:eastAsia="宋体" w:hAnsi="_5b8b_4f53" w:cs="宋体"/>
          <w:kern w:val="0"/>
          <w:sz w:val="30"/>
          <w:szCs w:val="30"/>
        </w:rPr>
        <w:t>、乙方必须严格执行国家、地方和项目制定的安全操作规程、安全管理细则、安全管理工作制度及治安管理条例。</w:t>
      </w:r>
    </w:p>
    <w:p w14:paraId="50FE2728" w14:textId="77777777" w:rsidR="00F4168F" w:rsidRDefault="00C65959">
      <w:pPr>
        <w:ind w:firstLineChars="200" w:firstLine="600"/>
        <w:rPr>
          <w:rFonts w:hAnsi="宋体"/>
          <w:b/>
          <w:bCs/>
          <w:sz w:val="28"/>
          <w:szCs w:val="28"/>
        </w:rPr>
      </w:pPr>
      <w:r>
        <w:rPr>
          <w:rFonts w:ascii="_5b8b_4f53" w:eastAsia="宋体" w:hAnsi="_5b8b_4f53" w:cs="宋体"/>
          <w:kern w:val="0"/>
          <w:sz w:val="30"/>
          <w:szCs w:val="30"/>
        </w:rPr>
        <w:t>4</w:t>
      </w:r>
      <w:r>
        <w:rPr>
          <w:rFonts w:ascii="_5b8b_4f53" w:eastAsia="宋体" w:hAnsi="_5b8b_4f53" w:cs="宋体"/>
          <w:kern w:val="0"/>
          <w:sz w:val="30"/>
          <w:szCs w:val="30"/>
        </w:rPr>
        <w:t>、</w:t>
      </w:r>
      <w:r>
        <w:rPr>
          <w:rFonts w:hAnsi="宋体" w:hint="eastAsia"/>
          <w:sz w:val="28"/>
          <w:szCs w:val="28"/>
        </w:rPr>
        <w:t>施工许可证办理后施工企业交缴的建筑工程意外伤害保险和工伤保险由甲方承担；人员增减变更由乙方承办；乙方人员进场自已需办理安全责任险</w:t>
      </w:r>
      <w:r>
        <w:rPr>
          <w:rFonts w:hAnsi="宋体" w:hint="eastAsia"/>
          <w:sz w:val="28"/>
          <w:szCs w:val="28"/>
        </w:rPr>
        <w:t>和</w:t>
      </w:r>
      <w:r>
        <w:rPr>
          <w:rFonts w:hAnsi="宋体" w:hint="eastAsia"/>
          <w:sz w:val="28"/>
          <w:szCs w:val="28"/>
        </w:rPr>
        <w:t>工伤保险保险费用由乙方承担</w:t>
      </w:r>
      <w:r>
        <w:rPr>
          <w:rFonts w:ascii="_5b8b_4f53" w:eastAsia="宋体" w:hAnsi="_5b8b_4f53" w:cs="宋体" w:hint="eastAsia"/>
          <w:kern w:val="0"/>
          <w:sz w:val="30"/>
          <w:szCs w:val="30"/>
        </w:rPr>
        <w:t>，</w:t>
      </w:r>
      <w:r>
        <w:rPr>
          <w:rFonts w:hAnsi="宋体" w:hint="eastAsia"/>
          <w:b/>
          <w:bCs/>
          <w:sz w:val="28"/>
          <w:szCs w:val="28"/>
        </w:rPr>
        <w:t>偶发性事件的伤亡事故（非责任事故），经济损失单次</w:t>
      </w:r>
      <w:r>
        <w:rPr>
          <w:rFonts w:hAnsi="宋体" w:hint="eastAsia"/>
          <w:b/>
          <w:bCs/>
          <w:sz w:val="28"/>
          <w:szCs w:val="28"/>
        </w:rPr>
        <w:t>(</w:t>
      </w:r>
      <w:r>
        <w:rPr>
          <w:rFonts w:hAnsi="宋体" w:hint="eastAsia"/>
          <w:b/>
          <w:bCs/>
          <w:sz w:val="28"/>
          <w:szCs w:val="28"/>
        </w:rPr>
        <w:t>扣除保险理赔后</w:t>
      </w:r>
      <w:r>
        <w:rPr>
          <w:rFonts w:hAnsi="宋体" w:hint="eastAsia"/>
          <w:b/>
          <w:bCs/>
          <w:sz w:val="28"/>
          <w:szCs w:val="28"/>
        </w:rPr>
        <w:t>)</w:t>
      </w:r>
      <w:r>
        <w:rPr>
          <w:rFonts w:hAnsi="宋体" w:hint="eastAsia"/>
          <w:b/>
          <w:bCs/>
          <w:sz w:val="28"/>
          <w:szCs w:val="28"/>
        </w:rPr>
        <w:t>在</w:t>
      </w:r>
      <w:r>
        <w:rPr>
          <w:rFonts w:hAnsi="宋体" w:hint="eastAsia"/>
          <w:b/>
          <w:bCs/>
          <w:sz w:val="28"/>
          <w:szCs w:val="28"/>
        </w:rPr>
        <w:t>30000</w:t>
      </w:r>
      <w:r>
        <w:rPr>
          <w:rFonts w:hAnsi="宋体" w:hint="eastAsia"/>
          <w:b/>
          <w:bCs/>
          <w:sz w:val="28"/>
          <w:szCs w:val="28"/>
        </w:rPr>
        <w:t>元以内，由乙方负责费用。单次超过</w:t>
      </w:r>
      <w:r>
        <w:rPr>
          <w:rFonts w:hAnsi="宋体" w:hint="eastAsia"/>
          <w:b/>
          <w:bCs/>
          <w:sz w:val="28"/>
          <w:szCs w:val="28"/>
        </w:rPr>
        <w:t>30000</w:t>
      </w:r>
      <w:r>
        <w:rPr>
          <w:rFonts w:hAnsi="宋体" w:hint="eastAsia"/>
          <w:b/>
          <w:bCs/>
          <w:sz w:val="28"/>
          <w:szCs w:val="28"/>
        </w:rPr>
        <w:t>元以上的，保险公司理赔后超过部份由甲乙双方共同承担，甲方负责</w:t>
      </w:r>
      <w:r>
        <w:rPr>
          <w:rFonts w:hAnsi="宋体" w:hint="eastAsia"/>
          <w:b/>
          <w:bCs/>
          <w:sz w:val="28"/>
          <w:szCs w:val="28"/>
        </w:rPr>
        <w:t>70%</w:t>
      </w:r>
      <w:r>
        <w:rPr>
          <w:rFonts w:hAnsi="宋体" w:hint="eastAsia"/>
          <w:b/>
          <w:bCs/>
          <w:sz w:val="28"/>
          <w:szCs w:val="28"/>
        </w:rPr>
        <w:t>的费用，乙方承担</w:t>
      </w:r>
      <w:r>
        <w:rPr>
          <w:rFonts w:hAnsi="宋体" w:hint="eastAsia"/>
          <w:b/>
          <w:bCs/>
          <w:sz w:val="28"/>
          <w:szCs w:val="28"/>
        </w:rPr>
        <w:t>30%</w:t>
      </w:r>
      <w:r>
        <w:rPr>
          <w:rFonts w:hAnsi="宋体" w:hint="eastAsia"/>
          <w:b/>
          <w:bCs/>
          <w:sz w:val="28"/>
          <w:szCs w:val="28"/>
        </w:rPr>
        <w:t>的费用。</w:t>
      </w:r>
    </w:p>
    <w:p w14:paraId="3FDAE1E9" w14:textId="77777777" w:rsidR="00F4168F" w:rsidRDefault="00C65959">
      <w:pPr>
        <w:widowControl/>
        <w:shd w:val="clear" w:color="auto" w:fill="FFFFFF"/>
        <w:spacing w:before="100" w:beforeAutospacing="1" w:after="100" w:afterAutospacing="1"/>
        <w:ind w:right="641" w:firstLine="600"/>
        <w:rPr>
          <w:rFonts w:ascii="_5b8b_4f53" w:eastAsia="宋体" w:hAnsi="_5b8b_4f53" w:cs="宋体" w:hint="eastAsia"/>
          <w:kern w:val="0"/>
          <w:sz w:val="30"/>
          <w:szCs w:val="30"/>
        </w:rPr>
      </w:pPr>
      <w:r>
        <w:rPr>
          <w:rFonts w:ascii="_5b8b_4f53" w:eastAsia="宋体" w:hAnsi="_5b8b_4f53" w:cs="宋体"/>
          <w:kern w:val="0"/>
          <w:sz w:val="30"/>
          <w:szCs w:val="30"/>
        </w:rPr>
        <w:t>5</w:t>
      </w:r>
      <w:r>
        <w:rPr>
          <w:rFonts w:ascii="_5b8b_4f53" w:eastAsia="宋体" w:hAnsi="_5b8b_4f53" w:cs="宋体"/>
          <w:kern w:val="0"/>
          <w:sz w:val="30"/>
          <w:szCs w:val="30"/>
        </w:rPr>
        <w:t>、乙方在施工现场内如发现未戴安全帽，发现一次，甲方有权要求乙方支付</w:t>
      </w:r>
      <w:r>
        <w:rPr>
          <w:rFonts w:ascii="_5b8b_4f53" w:eastAsia="宋体" w:hAnsi="_5b8b_4f53" w:cs="宋体" w:hint="eastAsia"/>
          <w:kern w:val="0"/>
          <w:sz w:val="30"/>
          <w:szCs w:val="30"/>
        </w:rPr>
        <w:t>10</w:t>
      </w:r>
      <w:r>
        <w:rPr>
          <w:rFonts w:ascii="_5b8b_4f53" w:eastAsia="宋体" w:hAnsi="_5b8b_4f53" w:cs="宋体"/>
          <w:kern w:val="0"/>
          <w:sz w:val="30"/>
          <w:szCs w:val="30"/>
        </w:rPr>
        <w:t>0</w:t>
      </w:r>
      <w:r>
        <w:rPr>
          <w:rFonts w:ascii="_5b8b_4f53" w:eastAsia="宋体" w:hAnsi="_5b8b_4f53" w:cs="宋体"/>
          <w:kern w:val="0"/>
          <w:sz w:val="30"/>
          <w:szCs w:val="30"/>
        </w:rPr>
        <w:t>元</w:t>
      </w:r>
      <w:r>
        <w:rPr>
          <w:rFonts w:ascii="_5b8b_4f53" w:eastAsia="宋体" w:hAnsi="_5b8b_4f53" w:cs="宋体"/>
          <w:kern w:val="0"/>
          <w:sz w:val="30"/>
          <w:szCs w:val="30"/>
        </w:rPr>
        <w:t>/</w:t>
      </w:r>
      <w:r>
        <w:rPr>
          <w:rFonts w:ascii="_5b8b_4f53" w:eastAsia="宋体" w:hAnsi="_5b8b_4f53" w:cs="宋体"/>
          <w:kern w:val="0"/>
          <w:sz w:val="30"/>
          <w:szCs w:val="30"/>
        </w:rPr>
        <w:t>人一次的安全管理处罚性违约金。</w:t>
      </w:r>
    </w:p>
    <w:p w14:paraId="67D41D02" w14:textId="77777777" w:rsidR="00F4168F" w:rsidRDefault="00C65959">
      <w:pPr>
        <w:widowControl/>
        <w:shd w:val="clear" w:color="auto" w:fill="FFFFFF"/>
        <w:spacing w:before="100" w:beforeAutospacing="1" w:after="100" w:afterAutospacing="1"/>
        <w:ind w:right="641" w:firstLine="600"/>
        <w:rPr>
          <w:rFonts w:ascii="_5b8b_4f53" w:eastAsia="宋体" w:hAnsi="_5b8b_4f53" w:cs="宋体" w:hint="eastAsia"/>
          <w:kern w:val="0"/>
          <w:sz w:val="30"/>
          <w:szCs w:val="30"/>
        </w:rPr>
      </w:pPr>
      <w:r>
        <w:rPr>
          <w:rFonts w:ascii="_5b8b_4f53" w:eastAsia="宋体" w:hAnsi="_5b8b_4f53" w:cs="宋体" w:hint="eastAsia"/>
          <w:kern w:val="0"/>
          <w:sz w:val="30"/>
          <w:szCs w:val="30"/>
        </w:rPr>
        <w:t>6</w:t>
      </w:r>
      <w:r>
        <w:rPr>
          <w:rFonts w:ascii="_5b8b_4f53" w:eastAsia="宋体" w:hAnsi="_5b8b_4f53" w:cs="宋体" w:hint="eastAsia"/>
          <w:kern w:val="0"/>
          <w:sz w:val="30"/>
          <w:szCs w:val="30"/>
        </w:rPr>
        <w:t>、乙方所用的水钻等设备必</w:t>
      </w:r>
      <w:r>
        <w:rPr>
          <w:rFonts w:ascii="_5b8b_4f53" w:eastAsia="宋体" w:hAnsi="_5b8b_4f53" w:cs="宋体" w:hint="eastAsia"/>
          <w:kern w:val="0"/>
          <w:sz w:val="30"/>
          <w:szCs w:val="30"/>
        </w:rPr>
        <w:t>须配置有防漏电保护装置。</w:t>
      </w:r>
    </w:p>
    <w:p w14:paraId="7782C432" w14:textId="77777777" w:rsidR="00F4168F" w:rsidRDefault="00C65959">
      <w:pPr>
        <w:widowControl/>
        <w:shd w:val="clear" w:color="auto" w:fill="FFFFFF"/>
        <w:spacing w:before="100" w:beforeAutospacing="1" w:after="100" w:afterAutospacing="1"/>
        <w:ind w:right="641" w:firstLine="600"/>
        <w:rPr>
          <w:rFonts w:ascii="_5b8b_4f53" w:eastAsia="宋体" w:hAnsi="_5b8b_4f53" w:cs="宋体" w:hint="eastAsia"/>
          <w:kern w:val="0"/>
          <w:sz w:val="30"/>
          <w:szCs w:val="30"/>
        </w:rPr>
      </w:pPr>
      <w:r>
        <w:rPr>
          <w:rFonts w:ascii="_5b8b_4f53" w:eastAsia="宋体" w:hAnsi="_5b8b_4f53" w:cs="宋体" w:hint="eastAsia"/>
          <w:kern w:val="0"/>
          <w:sz w:val="30"/>
          <w:szCs w:val="30"/>
        </w:rPr>
        <w:t>7</w:t>
      </w:r>
      <w:r>
        <w:rPr>
          <w:rFonts w:ascii="_5b8b_4f53" w:eastAsia="宋体" w:hAnsi="_5b8b_4f53" w:cs="宋体" w:hint="eastAsia"/>
          <w:kern w:val="0"/>
          <w:sz w:val="30"/>
          <w:szCs w:val="30"/>
        </w:rPr>
        <w:t>、严禁乙方用钢丝绳直接吊运岩石，基坑吊运弃土时，坑内严禁站人。灰盆吊运弃土</w:t>
      </w:r>
      <w:r>
        <w:rPr>
          <w:rFonts w:ascii="_5b8b_4f53" w:eastAsia="宋体" w:hAnsi="_5b8b_4f53" w:cs="宋体" w:hint="eastAsia"/>
          <w:kern w:val="0"/>
          <w:sz w:val="30"/>
          <w:szCs w:val="30"/>
        </w:rPr>
        <w:t>时</w:t>
      </w:r>
      <w:r>
        <w:rPr>
          <w:rFonts w:ascii="_5b8b_4f53" w:eastAsia="宋体" w:hAnsi="_5b8b_4f53" w:cs="宋体" w:hint="eastAsia"/>
          <w:kern w:val="0"/>
          <w:sz w:val="30"/>
          <w:szCs w:val="30"/>
        </w:rPr>
        <w:t>，堆放高度不允许高过盆沿，并用安全网覆盖。</w:t>
      </w:r>
    </w:p>
    <w:p w14:paraId="08866515" w14:textId="77777777" w:rsidR="00F4168F" w:rsidRDefault="00C65959">
      <w:pPr>
        <w:pStyle w:val="2"/>
        <w:ind w:leftChars="0" w:left="0" w:firstLineChars="200" w:firstLine="600"/>
        <w:rPr>
          <w:rFonts w:ascii="_5b8b_4f53" w:eastAsia="宋体" w:hAnsi="_5b8b_4f53" w:cs="宋体" w:hint="eastAsia"/>
          <w:kern w:val="0"/>
          <w:sz w:val="30"/>
          <w:szCs w:val="30"/>
        </w:rPr>
      </w:pPr>
      <w:r>
        <w:rPr>
          <w:rFonts w:ascii="_5b8b_4f53" w:eastAsia="宋体" w:hAnsi="_5b8b_4f53" w:cs="宋体" w:hint="eastAsia"/>
          <w:kern w:val="0"/>
          <w:sz w:val="30"/>
          <w:szCs w:val="30"/>
        </w:rPr>
        <w:t>8</w:t>
      </w:r>
      <w:r>
        <w:rPr>
          <w:rFonts w:ascii="_5b8b_4f53" w:eastAsia="宋体" w:hAnsi="_5b8b_4f53" w:cs="宋体" w:hint="eastAsia"/>
          <w:kern w:val="0"/>
          <w:sz w:val="30"/>
          <w:szCs w:val="30"/>
        </w:rPr>
        <w:t>、乙方每个基坑施工完成后，基坑四周必须搭设临边防护。</w:t>
      </w:r>
    </w:p>
    <w:p w14:paraId="4B198109" w14:textId="77777777" w:rsidR="00F4168F" w:rsidRDefault="00C65959">
      <w:pPr>
        <w:widowControl/>
        <w:shd w:val="clear" w:color="auto" w:fill="FFFFFF"/>
        <w:spacing w:before="100" w:beforeAutospacing="1" w:after="100" w:afterAutospacing="1"/>
        <w:ind w:left="720" w:right="640" w:hanging="720"/>
        <w:rPr>
          <w:rFonts w:ascii="宋体" w:eastAsia="宋体" w:hAnsi="宋体" w:cs="宋体"/>
          <w:kern w:val="0"/>
          <w:sz w:val="27"/>
          <w:szCs w:val="27"/>
        </w:rPr>
      </w:pPr>
      <w:r>
        <w:rPr>
          <w:rFonts w:ascii="_5b8b_4f53" w:eastAsia="宋体" w:hAnsi="_5b8b_4f53" w:cs="宋体"/>
          <w:b/>
          <w:bCs/>
          <w:kern w:val="0"/>
          <w:sz w:val="30"/>
          <w:szCs w:val="30"/>
        </w:rPr>
        <w:t>六、工期要求</w:t>
      </w:r>
    </w:p>
    <w:p w14:paraId="2C78047F"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1</w:t>
      </w:r>
      <w:r>
        <w:rPr>
          <w:rFonts w:ascii="_5b8b_4f53" w:eastAsia="宋体" w:hAnsi="_5b8b_4f53" w:cs="宋体"/>
          <w:kern w:val="0"/>
          <w:sz w:val="30"/>
          <w:szCs w:val="30"/>
        </w:rPr>
        <w:t>、进场日期约定为</w:t>
      </w:r>
      <w:r>
        <w:rPr>
          <w:rFonts w:ascii="_5b8b_4f53" w:eastAsia="宋体" w:hAnsi="_5b8b_4f53" w:cs="宋体"/>
          <w:kern w:val="0"/>
          <w:sz w:val="30"/>
          <w:szCs w:val="30"/>
          <w:u w:val="single"/>
        </w:rPr>
        <w:t>  </w:t>
      </w:r>
      <w:r>
        <w:rPr>
          <w:rFonts w:ascii="_5b8b_4f53" w:eastAsia="宋体" w:hAnsi="_5b8b_4f53" w:cs="宋体" w:hint="eastAsia"/>
          <w:kern w:val="0"/>
          <w:sz w:val="30"/>
          <w:szCs w:val="30"/>
          <w:u w:val="single"/>
        </w:rPr>
        <w:t xml:space="preserve">    </w:t>
      </w:r>
      <w:r>
        <w:rPr>
          <w:rFonts w:ascii="_5b8b_4f53" w:eastAsia="宋体" w:hAnsi="_5b8b_4f53" w:cs="宋体"/>
          <w:kern w:val="0"/>
          <w:sz w:val="30"/>
          <w:szCs w:val="30"/>
          <w:u w:val="single"/>
        </w:rPr>
        <w:t> </w:t>
      </w:r>
      <w:r>
        <w:rPr>
          <w:rFonts w:ascii="_5b8b_4f53" w:eastAsia="宋体" w:hAnsi="_5b8b_4f53" w:cs="宋体"/>
          <w:kern w:val="0"/>
          <w:sz w:val="30"/>
          <w:u w:val="single"/>
        </w:rPr>
        <w:t> </w:t>
      </w:r>
      <w:r>
        <w:rPr>
          <w:rFonts w:ascii="_5b8b_4f53" w:eastAsia="宋体" w:hAnsi="_5b8b_4f53" w:cs="宋体"/>
          <w:kern w:val="0"/>
          <w:sz w:val="30"/>
          <w:szCs w:val="30"/>
        </w:rPr>
        <w:t>年</w:t>
      </w:r>
      <w:r>
        <w:rPr>
          <w:rFonts w:ascii="_5b8b_4f53" w:eastAsia="宋体" w:hAnsi="_5b8b_4f53" w:cs="宋体"/>
          <w:kern w:val="0"/>
          <w:sz w:val="30"/>
          <w:szCs w:val="30"/>
          <w:u w:val="single"/>
        </w:rPr>
        <w:t>  </w:t>
      </w:r>
      <w:r>
        <w:rPr>
          <w:rFonts w:ascii="_5b8b_4f53" w:eastAsia="宋体" w:hAnsi="_5b8b_4f53" w:cs="宋体" w:hint="eastAsia"/>
          <w:kern w:val="0"/>
          <w:sz w:val="30"/>
          <w:szCs w:val="30"/>
          <w:u w:val="single"/>
        </w:rPr>
        <w:t xml:space="preserve">   </w:t>
      </w:r>
      <w:r>
        <w:rPr>
          <w:rFonts w:ascii="_5b8b_4f53" w:eastAsia="宋体" w:hAnsi="_5b8b_4f53" w:cs="宋体"/>
          <w:kern w:val="0"/>
          <w:sz w:val="30"/>
          <w:szCs w:val="30"/>
          <w:u w:val="single"/>
        </w:rPr>
        <w:t>  </w:t>
      </w:r>
      <w:r>
        <w:rPr>
          <w:rFonts w:ascii="_5b8b_4f53" w:eastAsia="宋体" w:hAnsi="_5b8b_4f53" w:cs="宋体"/>
          <w:kern w:val="0"/>
          <w:sz w:val="30"/>
          <w:szCs w:val="30"/>
        </w:rPr>
        <w:t>月</w:t>
      </w:r>
      <w:r>
        <w:rPr>
          <w:rFonts w:ascii="_5b8b_4f53" w:eastAsia="宋体" w:hAnsi="_5b8b_4f53" w:cs="宋体"/>
          <w:kern w:val="0"/>
          <w:sz w:val="30"/>
          <w:szCs w:val="30"/>
          <w:u w:val="single"/>
        </w:rPr>
        <w:t>  </w:t>
      </w:r>
      <w:r>
        <w:rPr>
          <w:rFonts w:ascii="_5b8b_4f53" w:eastAsia="宋体" w:hAnsi="_5b8b_4f53" w:cs="宋体" w:hint="eastAsia"/>
          <w:kern w:val="0"/>
          <w:sz w:val="30"/>
          <w:szCs w:val="30"/>
          <w:u w:val="single"/>
        </w:rPr>
        <w:t xml:space="preserve">   </w:t>
      </w:r>
      <w:r>
        <w:rPr>
          <w:rFonts w:ascii="_5b8b_4f53" w:eastAsia="宋体" w:hAnsi="_5b8b_4f53" w:cs="宋体"/>
          <w:kern w:val="0"/>
          <w:sz w:val="30"/>
          <w:szCs w:val="30"/>
          <w:u w:val="single"/>
        </w:rPr>
        <w:t> </w:t>
      </w:r>
      <w:r>
        <w:rPr>
          <w:rFonts w:ascii="_5b8b_4f53" w:eastAsia="宋体" w:hAnsi="_5b8b_4f53" w:cs="宋体"/>
          <w:kern w:val="0"/>
          <w:sz w:val="30"/>
          <w:u w:val="single"/>
        </w:rPr>
        <w:t> </w:t>
      </w:r>
      <w:r>
        <w:rPr>
          <w:rFonts w:ascii="_5b8b_4f53" w:eastAsia="宋体" w:hAnsi="_5b8b_4f53" w:cs="宋体"/>
          <w:kern w:val="0"/>
          <w:sz w:val="30"/>
          <w:szCs w:val="30"/>
        </w:rPr>
        <w:t>日（管理人员须提前一天）进场。具体进场时间按甲方的书面进场通知为准。</w:t>
      </w:r>
    </w:p>
    <w:p w14:paraId="135147E4"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lastRenderedPageBreak/>
        <w:t>2</w:t>
      </w:r>
      <w:r>
        <w:rPr>
          <w:rFonts w:ascii="_5b8b_4f53" w:eastAsia="宋体" w:hAnsi="_5b8b_4f53" w:cs="宋体"/>
          <w:kern w:val="0"/>
          <w:sz w:val="30"/>
          <w:szCs w:val="30"/>
        </w:rPr>
        <w:t>、乙方必须按甲方下达的可行工期控制指令按期完成任务。</w:t>
      </w:r>
    </w:p>
    <w:p w14:paraId="303FC1CF"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3</w:t>
      </w:r>
      <w:r>
        <w:rPr>
          <w:rFonts w:ascii="_5b8b_4f53" w:eastAsia="宋体" w:hAnsi="_5b8b_4f53" w:cs="宋体"/>
          <w:kern w:val="0"/>
          <w:sz w:val="30"/>
          <w:szCs w:val="30"/>
        </w:rPr>
        <w:t>、由于甲方或天气、停水停电等不可抗拒的因素，则工期顺延。</w:t>
      </w:r>
    </w:p>
    <w:p w14:paraId="18FADCB9" w14:textId="77777777" w:rsidR="00F4168F" w:rsidRDefault="00C65959">
      <w:pPr>
        <w:widowControl/>
        <w:shd w:val="clear" w:color="auto" w:fill="FFFFFF"/>
        <w:spacing w:before="100" w:beforeAutospacing="1" w:after="100" w:afterAutospacing="1"/>
        <w:ind w:right="640"/>
        <w:rPr>
          <w:rFonts w:ascii="宋体" w:eastAsia="宋体" w:hAnsi="宋体" w:cs="宋体"/>
          <w:kern w:val="0"/>
          <w:sz w:val="27"/>
          <w:szCs w:val="27"/>
        </w:rPr>
      </w:pPr>
      <w:r>
        <w:rPr>
          <w:rFonts w:ascii="_5b8b_4f53" w:eastAsia="宋体" w:hAnsi="_5b8b_4f53" w:cs="宋体"/>
          <w:b/>
          <w:bCs/>
          <w:kern w:val="0"/>
          <w:sz w:val="30"/>
          <w:szCs w:val="30"/>
        </w:rPr>
        <w:t>九、文明施工</w:t>
      </w:r>
    </w:p>
    <w:p w14:paraId="6AF2535C"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1</w:t>
      </w:r>
      <w:r>
        <w:rPr>
          <w:rFonts w:ascii="_5b8b_4f53" w:eastAsia="宋体" w:hAnsi="_5b8b_4f53" w:cs="宋体"/>
          <w:kern w:val="0"/>
          <w:sz w:val="30"/>
          <w:szCs w:val="30"/>
        </w:rPr>
        <w:t>、乙方在施工期间，应加强班组内部文明施工教育，搞好承包范围内的现场文明施工及住宿范围的清洁卫生。</w:t>
      </w:r>
    </w:p>
    <w:p w14:paraId="6D74EC6D"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2</w:t>
      </w:r>
      <w:r>
        <w:rPr>
          <w:rFonts w:ascii="_5b8b_4f53" w:eastAsia="宋体" w:hAnsi="_5b8b_4f53" w:cs="宋体"/>
          <w:kern w:val="0"/>
          <w:sz w:val="30"/>
          <w:szCs w:val="30"/>
        </w:rPr>
        <w:t>、乙方作业</w:t>
      </w:r>
      <w:r>
        <w:rPr>
          <w:rFonts w:ascii="_5b8b_4f53" w:eastAsia="宋体" w:hAnsi="_5b8b_4f53" w:cs="宋体" w:hint="eastAsia"/>
          <w:kern w:val="0"/>
          <w:sz w:val="30"/>
          <w:szCs w:val="30"/>
        </w:rPr>
        <w:t>场地</w:t>
      </w:r>
      <w:r>
        <w:rPr>
          <w:rFonts w:ascii="_5b8b_4f53" w:eastAsia="宋体" w:hAnsi="_5b8b_4f53" w:cs="宋体"/>
          <w:kern w:val="0"/>
          <w:sz w:val="30"/>
          <w:szCs w:val="30"/>
        </w:rPr>
        <w:t>的材料堆放必须整齐，井然有序。</w:t>
      </w:r>
    </w:p>
    <w:p w14:paraId="399F031D" w14:textId="77777777" w:rsidR="00F4168F" w:rsidRDefault="00C65959">
      <w:pPr>
        <w:widowControl/>
        <w:shd w:val="clear" w:color="auto" w:fill="FFFFFF"/>
        <w:spacing w:before="100" w:beforeAutospacing="1" w:after="100" w:afterAutospacing="1"/>
        <w:ind w:right="640"/>
        <w:rPr>
          <w:rFonts w:ascii="宋体" w:eastAsia="宋体" w:hAnsi="宋体" w:cs="宋体"/>
          <w:kern w:val="0"/>
          <w:sz w:val="27"/>
          <w:szCs w:val="27"/>
        </w:rPr>
      </w:pPr>
      <w:r>
        <w:rPr>
          <w:rFonts w:ascii="_5b8b_4f53" w:eastAsia="宋体" w:hAnsi="_5b8b_4f53" w:cs="宋体"/>
          <w:b/>
          <w:bCs/>
          <w:kern w:val="0"/>
          <w:sz w:val="30"/>
          <w:szCs w:val="30"/>
        </w:rPr>
        <w:t>十、双方责任</w:t>
      </w:r>
    </w:p>
    <w:p w14:paraId="59411A70" w14:textId="77777777" w:rsidR="00F4168F" w:rsidRDefault="00C65959">
      <w:pPr>
        <w:widowControl/>
        <w:shd w:val="clear" w:color="auto" w:fill="FFFFFF"/>
        <w:spacing w:before="100" w:beforeAutospacing="1" w:after="100" w:afterAutospacing="1"/>
        <w:ind w:right="641" w:firstLine="600"/>
        <w:rPr>
          <w:rFonts w:ascii="_5b8b_4f53" w:eastAsia="宋体" w:hAnsi="_5b8b_4f53" w:cs="宋体" w:hint="eastAsia"/>
          <w:kern w:val="0"/>
          <w:sz w:val="30"/>
          <w:szCs w:val="30"/>
        </w:rPr>
      </w:pPr>
      <w:r>
        <w:rPr>
          <w:rFonts w:ascii="_5b8b_4f53" w:eastAsia="宋体" w:hAnsi="_5b8b_4f53" w:cs="宋体"/>
          <w:kern w:val="0"/>
          <w:sz w:val="30"/>
          <w:szCs w:val="30"/>
        </w:rPr>
        <w:t>1</w:t>
      </w:r>
      <w:r>
        <w:rPr>
          <w:rFonts w:ascii="_5b8b_4f53" w:eastAsia="宋体" w:hAnsi="_5b8b_4f53" w:cs="宋体"/>
          <w:kern w:val="0"/>
          <w:sz w:val="30"/>
          <w:szCs w:val="30"/>
        </w:rPr>
        <w:t>、甲方为乙方提供住房，日常生活用品等乙方自理</w:t>
      </w:r>
      <w:r>
        <w:rPr>
          <w:rFonts w:ascii="_5b8b_4f53" w:eastAsia="宋体" w:hAnsi="_5b8b_4f53" w:cs="宋体" w:hint="eastAsia"/>
          <w:kern w:val="0"/>
          <w:sz w:val="30"/>
          <w:szCs w:val="30"/>
        </w:rPr>
        <w:t>。</w:t>
      </w:r>
    </w:p>
    <w:p w14:paraId="5EEAAD21"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2</w:t>
      </w:r>
      <w:r>
        <w:rPr>
          <w:rFonts w:ascii="_5b8b_4f53" w:eastAsia="宋体" w:hAnsi="_5b8b_4f53" w:cs="宋体"/>
          <w:kern w:val="0"/>
          <w:sz w:val="30"/>
          <w:szCs w:val="30"/>
        </w:rPr>
        <w:t>、甲方根据生产情况安排乙方工作，并对乙方进行分部分项工程技术交底、技术指导，解决施工中遇到的技术</w:t>
      </w:r>
      <w:r>
        <w:rPr>
          <w:rFonts w:ascii="_5b8b_4f53" w:eastAsia="宋体" w:hAnsi="_5b8b_4f53" w:cs="宋体" w:hint="eastAsia"/>
          <w:kern w:val="0"/>
          <w:sz w:val="30"/>
          <w:szCs w:val="30"/>
        </w:rPr>
        <w:t>问</w:t>
      </w:r>
      <w:r>
        <w:rPr>
          <w:rFonts w:ascii="_5b8b_4f53" w:eastAsia="宋体" w:hAnsi="_5b8b_4f53" w:cs="宋体"/>
          <w:kern w:val="0"/>
          <w:sz w:val="30"/>
          <w:szCs w:val="30"/>
        </w:rPr>
        <w:t>题。</w:t>
      </w:r>
    </w:p>
    <w:p w14:paraId="6C00BEC0"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3</w:t>
      </w:r>
      <w:r>
        <w:rPr>
          <w:rFonts w:ascii="_5b8b_4f53" w:eastAsia="宋体" w:hAnsi="_5b8b_4f53" w:cs="宋体"/>
          <w:kern w:val="0"/>
          <w:sz w:val="30"/>
          <w:szCs w:val="30"/>
        </w:rPr>
        <w:t>、甲方应按合同约定给乙方</w:t>
      </w:r>
      <w:r>
        <w:rPr>
          <w:rFonts w:ascii="_5b8b_4f53" w:eastAsia="宋体" w:hAnsi="_5b8b_4f53" w:cs="宋体" w:hint="eastAsia"/>
          <w:kern w:val="0"/>
          <w:sz w:val="30"/>
          <w:szCs w:val="30"/>
        </w:rPr>
        <w:t>进度款和结算</w:t>
      </w:r>
      <w:r>
        <w:rPr>
          <w:rFonts w:ascii="_5b8b_4f53" w:eastAsia="宋体" w:hAnsi="_5b8b_4f53" w:cs="宋体"/>
          <w:kern w:val="0"/>
          <w:sz w:val="30"/>
          <w:szCs w:val="30"/>
        </w:rPr>
        <w:t>款。</w:t>
      </w:r>
    </w:p>
    <w:p w14:paraId="73A2BDF0"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4</w:t>
      </w:r>
      <w:r>
        <w:rPr>
          <w:rFonts w:ascii="_5b8b_4f53" w:eastAsia="宋体" w:hAnsi="_5b8b_4f53" w:cs="宋体"/>
          <w:kern w:val="0"/>
          <w:sz w:val="30"/>
          <w:szCs w:val="30"/>
        </w:rPr>
        <w:t>、乙方必须派出甲方所需的管理、技术水平等各方面均合格的人员、</w:t>
      </w:r>
      <w:r>
        <w:rPr>
          <w:rFonts w:ascii="_5b8b_4f53" w:eastAsia="宋体" w:hAnsi="_5b8b_4f53" w:cs="宋体" w:hint="eastAsia"/>
          <w:kern w:val="0"/>
          <w:sz w:val="30"/>
          <w:szCs w:val="30"/>
        </w:rPr>
        <w:t>及水电工</w:t>
      </w:r>
      <w:r>
        <w:rPr>
          <w:rFonts w:ascii="_5b8b_4f53" w:eastAsia="宋体" w:hAnsi="_5b8b_4f53" w:cs="宋体" w:hint="eastAsia"/>
          <w:kern w:val="0"/>
          <w:sz w:val="30"/>
          <w:szCs w:val="30"/>
        </w:rPr>
        <w:t>1</w:t>
      </w:r>
      <w:r>
        <w:rPr>
          <w:rFonts w:ascii="_5b8b_4f53" w:eastAsia="宋体" w:hAnsi="_5b8b_4f53" w:cs="宋体" w:hint="eastAsia"/>
          <w:kern w:val="0"/>
          <w:sz w:val="30"/>
          <w:szCs w:val="30"/>
        </w:rPr>
        <w:t>人负责现场临水临电（持证上岗）。</w:t>
      </w:r>
    </w:p>
    <w:p w14:paraId="455D997F"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5</w:t>
      </w:r>
      <w:r>
        <w:rPr>
          <w:rFonts w:ascii="_5b8b_4f53" w:eastAsia="宋体" w:hAnsi="_5b8b_4f53" w:cs="宋体"/>
          <w:kern w:val="0"/>
          <w:sz w:val="30"/>
          <w:szCs w:val="30"/>
        </w:rPr>
        <w:t>、乙方必须遵守甲方各项规章制度，服从甲方统一指挥调度。</w:t>
      </w:r>
    </w:p>
    <w:p w14:paraId="73D08DAF" w14:textId="77777777" w:rsidR="00F4168F" w:rsidRDefault="00C65959">
      <w:pPr>
        <w:widowControl/>
        <w:shd w:val="clear" w:color="auto" w:fill="FFFFFF"/>
        <w:spacing w:before="100" w:beforeAutospacing="1" w:after="100" w:afterAutospacing="1"/>
        <w:ind w:right="641" w:firstLine="600"/>
        <w:rPr>
          <w:rFonts w:ascii="_5b8b_4f53" w:eastAsia="宋体" w:hAnsi="_5b8b_4f53" w:cs="宋体" w:hint="eastAsia"/>
          <w:kern w:val="0"/>
          <w:sz w:val="30"/>
          <w:szCs w:val="30"/>
        </w:rPr>
      </w:pPr>
      <w:r>
        <w:rPr>
          <w:rFonts w:ascii="_5b8b_4f53" w:eastAsia="宋体" w:hAnsi="_5b8b_4f53" w:cs="宋体"/>
          <w:kern w:val="0"/>
          <w:sz w:val="30"/>
          <w:szCs w:val="30"/>
        </w:rPr>
        <w:t>6</w:t>
      </w:r>
      <w:r>
        <w:rPr>
          <w:rFonts w:ascii="_5b8b_4f53" w:eastAsia="宋体" w:hAnsi="_5b8b_4f53" w:cs="宋体"/>
          <w:kern w:val="0"/>
          <w:sz w:val="30"/>
          <w:szCs w:val="30"/>
        </w:rPr>
        <w:t>、乙方必须承担所有挖方一切工具、机具。</w:t>
      </w:r>
    </w:p>
    <w:p w14:paraId="69122151" w14:textId="77777777" w:rsidR="00F4168F" w:rsidRDefault="00C65959">
      <w:pPr>
        <w:widowControl/>
        <w:shd w:val="clear" w:color="auto" w:fill="FFFFFF"/>
        <w:spacing w:before="100" w:beforeAutospacing="1" w:after="100" w:afterAutospacing="1"/>
        <w:ind w:right="641" w:firstLine="600"/>
        <w:rPr>
          <w:rFonts w:ascii="_5b8b_4f53" w:eastAsia="宋体" w:hAnsi="_5b8b_4f53" w:cs="宋体" w:hint="eastAsia"/>
          <w:kern w:val="0"/>
          <w:sz w:val="30"/>
          <w:szCs w:val="30"/>
        </w:rPr>
      </w:pPr>
      <w:r>
        <w:rPr>
          <w:rFonts w:ascii="_5b8b_4f53" w:eastAsia="宋体" w:hAnsi="_5b8b_4f53" w:cs="宋体"/>
          <w:kern w:val="0"/>
          <w:sz w:val="30"/>
          <w:szCs w:val="30"/>
        </w:rPr>
        <w:lastRenderedPageBreak/>
        <w:t>7</w:t>
      </w:r>
      <w:r>
        <w:rPr>
          <w:rFonts w:ascii="_5b8b_4f53" w:eastAsia="宋体" w:hAnsi="_5b8b_4f53" w:cs="宋体"/>
          <w:kern w:val="0"/>
          <w:sz w:val="30"/>
          <w:szCs w:val="30"/>
        </w:rPr>
        <w:t>、乙方必须按照工程图纸、施工方案、工艺标准、技术交底以及</w:t>
      </w:r>
      <w:r>
        <w:rPr>
          <w:rFonts w:ascii="_5b8b_4f53" w:eastAsia="宋体" w:hAnsi="_5b8b_4f53" w:cs="宋体" w:hint="eastAsia"/>
          <w:kern w:val="0"/>
          <w:sz w:val="30"/>
          <w:szCs w:val="30"/>
        </w:rPr>
        <w:t>甲方</w:t>
      </w:r>
      <w:r>
        <w:rPr>
          <w:rFonts w:ascii="_5b8b_4f53" w:eastAsia="宋体" w:hAnsi="_5b8b_4f53" w:cs="宋体"/>
          <w:kern w:val="0"/>
          <w:sz w:val="30"/>
          <w:szCs w:val="30"/>
        </w:rPr>
        <w:t>其他要求进行施工作业，必须按期、保质、保量、安全文明地完成所承包的分项工程。</w:t>
      </w:r>
    </w:p>
    <w:p w14:paraId="29A90582" w14:textId="77777777" w:rsidR="00F4168F" w:rsidRDefault="00C65959">
      <w:pPr>
        <w:pStyle w:val="2"/>
        <w:rPr>
          <w:rFonts w:hAnsi="宋体"/>
          <w:sz w:val="30"/>
          <w:szCs w:val="30"/>
        </w:rPr>
      </w:pPr>
      <w:r>
        <w:rPr>
          <w:rFonts w:hAnsi="宋体" w:hint="eastAsia"/>
          <w:sz w:val="30"/>
          <w:szCs w:val="30"/>
        </w:rPr>
        <w:t>8</w:t>
      </w:r>
      <w:r>
        <w:rPr>
          <w:rFonts w:hAnsi="宋体" w:hint="eastAsia"/>
          <w:sz w:val="30"/>
          <w:szCs w:val="30"/>
        </w:rPr>
        <w:t>、乙方所有进场人员必须提供合格的体检报告。</w:t>
      </w:r>
    </w:p>
    <w:p w14:paraId="6C647AAE" w14:textId="77777777" w:rsidR="00F4168F" w:rsidRDefault="00C65959">
      <w:pPr>
        <w:pStyle w:val="2"/>
        <w:rPr>
          <w:rFonts w:ascii="_5b8b_4f53" w:eastAsia="宋体" w:hAnsi="_5b8b_4f53" w:cs="宋体" w:hint="eastAsia"/>
          <w:kern w:val="0"/>
          <w:sz w:val="30"/>
          <w:szCs w:val="30"/>
        </w:rPr>
      </w:pPr>
      <w:r>
        <w:rPr>
          <w:rFonts w:hAnsi="宋体" w:cs="宋体" w:hint="eastAsia"/>
          <w:sz w:val="28"/>
          <w:szCs w:val="28"/>
        </w:rPr>
        <w:t>9</w:t>
      </w:r>
      <w:r>
        <w:rPr>
          <w:rFonts w:hAnsi="宋体" w:cs="宋体" w:hint="eastAsia"/>
          <w:sz w:val="28"/>
          <w:szCs w:val="28"/>
        </w:rPr>
        <w:t>、乙方所有施工人员</w:t>
      </w:r>
      <w:r>
        <w:rPr>
          <w:rFonts w:hAnsi="宋体" w:cs="宋体"/>
          <w:sz w:val="28"/>
          <w:szCs w:val="28"/>
        </w:rPr>
        <w:t>必须统一着装</w:t>
      </w:r>
      <w:r>
        <w:rPr>
          <w:rFonts w:hAnsi="宋体" w:cs="宋体" w:hint="eastAsia"/>
          <w:sz w:val="28"/>
          <w:szCs w:val="28"/>
        </w:rPr>
        <w:t>〔反光马甲、安全帽〕</w:t>
      </w:r>
      <w:r>
        <w:rPr>
          <w:rFonts w:hAnsi="宋体" w:cs="宋体"/>
          <w:sz w:val="28"/>
          <w:szCs w:val="28"/>
        </w:rPr>
        <w:t>，便于工程管理</w:t>
      </w:r>
      <w:r>
        <w:rPr>
          <w:rFonts w:hAnsi="宋体" w:cs="宋体" w:hint="eastAsia"/>
          <w:sz w:val="28"/>
          <w:szCs w:val="28"/>
        </w:rPr>
        <w:t>，由甲方统一采购，费用由乙方负责（费用在第一次工程进度款中扣除）；</w:t>
      </w:r>
    </w:p>
    <w:p w14:paraId="779514C9" w14:textId="77777777" w:rsidR="00F4168F" w:rsidRDefault="00C65959">
      <w:pPr>
        <w:widowControl/>
        <w:shd w:val="clear" w:color="auto" w:fill="FFFFFF"/>
        <w:spacing w:before="100" w:beforeAutospacing="1" w:after="100" w:afterAutospacing="1"/>
        <w:ind w:right="640"/>
        <w:rPr>
          <w:rFonts w:ascii="宋体" w:eastAsia="宋体" w:hAnsi="宋体" w:cs="宋体"/>
          <w:kern w:val="0"/>
          <w:sz w:val="27"/>
          <w:szCs w:val="27"/>
        </w:rPr>
      </w:pPr>
      <w:r>
        <w:rPr>
          <w:rFonts w:ascii="_5b8b_4f53" w:eastAsia="宋体" w:hAnsi="_5b8b_4f53" w:cs="宋体"/>
          <w:b/>
          <w:bCs/>
          <w:kern w:val="0"/>
          <w:sz w:val="30"/>
          <w:szCs w:val="30"/>
        </w:rPr>
        <w:t>十一、违约责任</w:t>
      </w:r>
    </w:p>
    <w:p w14:paraId="2D4B6698"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1</w:t>
      </w:r>
      <w:r>
        <w:rPr>
          <w:rFonts w:ascii="_5b8b_4f53" w:eastAsia="宋体" w:hAnsi="_5b8b_4f53" w:cs="宋体"/>
          <w:kern w:val="0"/>
          <w:sz w:val="30"/>
          <w:szCs w:val="30"/>
        </w:rPr>
        <w:t>、乙方应遵守甲方现场管理的各项规定，不得在施工现场出现偷盗、打架、斗殴等现</w:t>
      </w:r>
      <w:r>
        <w:rPr>
          <w:rFonts w:ascii="_5b8b_4f53" w:eastAsia="宋体" w:hAnsi="_5b8b_4f53" w:cs="宋体"/>
          <w:kern w:val="0"/>
          <w:sz w:val="30"/>
          <w:szCs w:val="30"/>
        </w:rPr>
        <w:t>象，否则后果自负，甲方有权要求乙方支付</w:t>
      </w:r>
      <w:r>
        <w:rPr>
          <w:rFonts w:ascii="_5b8b_4f53" w:eastAsia="宋体" w:hAnsi="_5b8b_4f53" w:cs="宋体"/>
          <w:kern w:val="0"/>
          <w:sz w:val="30"/>
          <w:szCs w:val="30"/>
        </w:rPr>
        <w:t>1000</w:t>
      </w:r>
      <w:r>
        <w:rPr>
          <w:rFonts w:ascii="_5b8b_4f53" w:eastAsia="宋体" w:hAnsi="_5b8b_4f53" w:cs="宋体"/>
          <w:kern w:val="0"/>
          <w:sz w:val="30"/>
          <w:szCs w:val="30"/>
        </w:rPr>
        <w:t>元</w:t>
      </w:r>
      <w:r>
        <w:rPr>
          <w:rFonts w:ascii="_5b8b_4f53" w:eastAsia="宋体" w:hAnsi="_5b8b_4f53" w:cs="宋体"/>
          <w:kern w:val="0"/>
          <w:sz w:val="30"/>
          <w:szCs w:val="30"/>
        </w:rPr>
        <w:t>/</w:t>
      </w:r>
      <w:r>
        <w:rPr>
          <w:rFonts w:ascii="_5b8b_4f53" w:eastAsia="宋体" w:hAnsi="_5b8b_4f53" w:cs="宋体"/>
          <w:kern w:val="0"/>
          <w:sz w:val="30"/>
          <w:szCs w:val="30"/>
        </w:rPr>
        <w:t>次的违约金</w:t>
      </w:r>
      <w:r>
        <w:rPr>
          <w:rFonts w:ascii="_5b8b_4f53" w:eastAsia="宋体" w:hAnsi="_5b8b_4f53" w:cs="宋体" w:hint="eastAsia"/>
          <w:kern w:val="0"/>
          <w:sz w:val="30"/>
          <w:szCs w:val="30"/>
        </w:rPr>
        <w:t>。</w:t>
      </w:r>
    </w:p>
    <w:p w14:paraId="40ABAD8F"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2</w:t>
      </w:r>
      <w:r>
        <w:rPr>
          <w:rFonts w:ascii="_5b8b_4f53" w:eastAsia="宋体" w:hAnsi="_5b8b_4f53" w:cs="宋体"/>
          <w:kern w:val="0"/>
          <w:sz w:val="30"/>
          <w:szCs w:val="30"/>
        </w:rPr>
        <w:t>、乙方必须确保工程连续施工，不得因为劳动力不足等原因而停工或擅自调出施工人员或</w:t>
      </w:r>
      <w:r>
        <w:rPr>
          <w:rFonts w:ascii="_5b8b_4f53" w:eastAsia="宋体" w:hAnsi="_5b8b_4f53" w:cs="宋体" w:hint="eastAsia"/>
          <w:kern w:val="0"/>
          <w:sz w:val="30"/>
          <w:szCs w:val="30"/>
        </w:rPr>
        <w:t>消极</w:t>
      </w:r>
      <w:r>
        <w:rPr>
          <w:rFonts w:ascii="_5b8b_4f53" w:eastAsia="宋体" w:hAnsi="_5b8b_4f53" w:cs="宋体"/>
          <w:kern w:val="0"/>
          <w:sz w:val="30"/>
          <w:szCs w:val="30"/>
        </w:rPr>
        <w:t>怠工。</w:t>
      </w:r>
      <w:r>
        <w:rPr>
          <w:rFonts w:ascii="_5b8b_4f53" w:eastAsia="宋体" w:hAnsi="_5b8b_4f53" w:cs="宋体" w:hint="eastAsia"/>
          <w:kern w:val="0"/>
          <w:sz w:val="30"/>
          <w:szCs w:val="30"/>
        </w:rPr>
        <w:t>若因乙方组织不力，造成甲方工期延期，每延期一天甲方有权处罚</w:t>
      </w:r>
      <w:r>
        <w:rPr>
          <w:rFonts w:ascii="_5b8b_4f53" w:eastAsia="宋体" w:hAnsi="_5b8b_4f53" w:cs="宋体" w:hint="eastAsia"/>
          <w:kern w:val="0"/>
          <w:sz w:val="30"/>
          <w:szCs w:val="30"/>
        </w:rPr>
        <w:t>2000</w:t>
      </w:r>
      <w:r>
        <w:rPr>
          <w:rFonts w:ascii="_5b8b_4f53" w:eastAsia="宋体" w:hAnsi="_5b8b_4f53" w:cs="宋体" w:hint="eastAsia"/>
          <w:kern w:val="0"/>
          <w:sz w:val="30"/>
          <w:szCs w:val="30"/>
        </w:rPr>
        <w:t>元</w:t>
      </w:r>
      <w:r>
        <w:rPr>
          <w:rFonts w:ascii="_5b8b_4f53" w:eastAsia="宋体" w:hAnsi="_5b8b_4f53" w:cs="宋体" w:hint="eastAsia"/>
          <w:kern w:val="0"/>
          <w:sz w:val="30"/>
          <w:szCs w:val="30"/>
        </w:rPr>
        <w:t>/</w:t>
      </w:r>
      <w:r>
        <w:rPr>
          <w:rFonts w:ascii="_5b8b_4f53" w:eastAsia="宋体" w:hAnsi="_5b8b_4f53" w:cs="宋体" w:hint="eastAsia"/>
          <w:kern w:val="0"/>
          <w:sz w:val="30"/>
          <w:szCs w:val="30"/>
        </w:rPr>
        <w:t>天。若延期七天以上，甲方有权要求乙方无条件出场。</w:t>
      </w:r>
    </w:p>
    <w:p w14:paraId="152E26B6" w14:textId="77777777" w:rsidR="00F4168F" w:rsidRDefault="00C65959">
      <w:pPr>
        <w:widowControl/>
        <w:shd w:val="clear" w:color="auto" w:fill="FFFFFF"/>
        <w:spacing w:before="100" w:beforeAutospacing="1" w:after="100" w:afterAutospacing="1"/>
        <w:ind w:right="640"/>
        <w:rPr>
          <w:rFonts w:ascii="宋体" w:eastAsia="宋体" w:hAnsi="宋体" w:cs="宋体"/>
          <w:kern w:val="0"/>
          <w:sz w:val="27"/>
          <w:szCs w:val="27"/>
        </w:rPr>
      </w:pPr>
      <w:r>
        <w:rPr>
          <w:rFonts w:ascii="_5b8b_4f53" w:eastAsia="宋体" w:hAnsi="_5b8b_4f53" w:cs="宋体"/>
          <w:b/>
          <w:bCs/>
          <w:kern w:val="0"/>
          <w:sz w:val="30"/>
          <w:szCs w:val="30"/>
        </w:rPr>
        <w:t>十二、其他事项</w:t>
      </w:r>
    </w:p>
    <w:p w14:paraId="268FCCD7"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1</w:t>
      </w:r>
      <w:r>
        <w:rPr>
          <w:rFonts w:ascii="_5b8b_4f53" w:eastAsia="宋体" w:hAnsi="_5b8b_4f53" w:cs="宋体"/>
          <w:kern w:val="0"/>
          <w:sz w:val="30"/>
          <w:szCs w:val="30"/>
        </w:rPr>
        <w:t>、签订分包合同时，乙方必须拟进场人员名单造册上报甲方，所报花名册必须与相应人员本人身份证相符。乙方必须保证其队伍的人员稳定，不能随意变动，如需变动或增减人员，必须提前三天向甲方</w:t>
      </w:r>
      <w:r>
        <w:rPr>
          <w:rFonts w:ascii="_5b8b_4f53" w:eastAsia="宋体" w:hAnsi="_5b8b_4f53" w:cs="宋体"/>
          <w:kern w:val="0"/>
          <w:sz w:val="30"/>
          <w:szCs w:val="30"/>
        </w:rPr>
        <w:lastRenderedPageBreak/>
        <w:t>提供变更清单。</w:t>
      </w:r>
      <w:r>
        <w:rPr>
          <w:rFonts w:ascii="_5b8b_4f53" w:eastAsia="宋体" w:hAnsi="_5b8b_4f53" w:cs="宋体" w:hint="eastAsia"/>
          <w:kern w:val="0"/>
          <w:sz w:val="30"/>
          <w:szCs w:val="30"/>
        </w:rPr>
        <w:t>若乙方随时变动人员，</w:t>
      </w:r>
      <w:r>
        <w:rPr>
          <w:rFonts w:ascii="_5b8b_4f53" w:eastAsia="宋体" w:hAnsi="_5b8b_4f53" w:cs="宋体"/>
          <w:kern w:val="0"/>
          <w:sz w:val="30"/>
          <w:szCs w:val="30"/>
        </w:rPr>
        <w:t>甲方有权对乙方处以</w:t>
      </w:r>
      <w:r>
        <w:rPr>
          <w:rFonts w:ascii="_5b8b_4f53" w:eastAsia="宋体" w:hAnsi="_5b8b_4f53" w:cs="宋体"/>
          <w:kern w:val="0"/>
          <w:sz w:val="30"/>
          <w:szCs w:val="30"/>
        </w:rPr>
        <w:t>50</w:t>
      </w:r>
      <w:r>
        <w:rPr>
          <w:rFonts w:ascii="_5b8b_4f53" w:eastAsia="宋体" w:hAnsi="_5b8b_4f53" w:cs="宋体"/>
          <w:kern w:val="0"/>
          <w:sz w:val="30"/>
          <w:szCs w:val="30"/>
        </w:rPr>
        <w:t>元</w:t>
      </w:r>
      <w:r>
        <w:rPr>
          <w:rFonts w:ascii="_5b8b_4f53" w:eastAsia="宋体" w:hAnsi="_5b8b_4f53" w:cs="宋体"/>
          <w:kern w:val="0"/>
          <w:sz w:val="30"/>
          <w:szCs w:val="30"/>
        </w:rPr>
        <w:t>/</w:t>
      </w:r>
      <w:r>
        <w:rPr>
          <w:rFonts w:ascii="_5b8b_4f53" w:eastAsia="宋体" w:hAnsi="_5b8b_4f53" w:cs="宋体"/>
          <w:kern w:val="0"/>
          <w:sz w:val="30"/>
          <w:szCs w:val="30"/>
        </w:rPr>
        <w:t>人的</w:t>
      </w:r>
      <w:r>
        <w:rPr>
          <w:rFonts w:ascii="_5b8b_4f53" w:eastAsia="宋体" w:hAnsi="_5b8b_4f53" w:cs="宋体" w:hint="eastAsia"/>
          <w:kern w:val="0"/>
          <w:sz w:val="30"/>
          <w:szCs w:val="30"/>
        </w:rPr>
        <w:t>罚款</w:t>
      </w:r>
      <w:r>
        <w:rPr>
          <w:rFonts w:ascii="_5b8b_4f53" w:eastAsia="宋体" w:hAnsi="_5b8b_4f53" w:cs="宋体"/>
          <w:kern w:val="0"/>
          <w:sz w:val="30"/>
          <w:szCs w:val="30"/>
        </w:rPr>
        <w:t>。</w:t>
      </w:r>
    </w:p>
    <w:p w14:paraId="72ABB496" w14:textId="77777777" w:rsidR="00F4168F" w:rsidRDefault="00C65959">
      <w:pPr>
        <w:widowControl/>
        <w:shd w:val="clear" w:color="auto" w:fill="FFFFFF"/>
        <w:spacing w:before="100" w:beforeAutospacing="1" w:after="100" w:afterAutospacing="1"/>
        <w:ind w:right="641" w:firstLine="600"/>
        <w:rPr>
          <w:rFonts w:ascii="_5b8b_4f53" w:eastAsia="宋体" w:hAnsi="_5b8b_4f53" w:cs="宋体" w:hint="eastAsia"/>
          <w:kern w:val="0"/>
          <w:sz w:val="30"/>
          <w:szCs w:val="30"/>
        </w:rPr>
      </w:pPr>
      <w:r>
        <w:rPr>
          <w:rFonts w:ascii="_5b8b_4f53" w:eastAsia="宋体" w:hAnsi="_5b8b_4f53" w:cs="宋体"/>
          <w:kern w:val="0"/>
          <w:sz w:val="30"/>
          <w:szCs w:val="30"/>
        </w:rPr>
        <w:t>2</w:t>
      </w:r>
      <w:r>
        <w:rPr>
          <w:rFonts w:ascii="_5b8b_4f53" w:eastAsia="宋体" w:hAnsi="_5b8b_4f53" w:cs="宋体"/>
          <w:kern w:val="0"/>
          <w:sz w:val="30"/>
          <w:szCs w:val="30"/>
        </w:rPr>
        <w:t>、乙方必须按时足额发放农民工工资，按照甲方要求按时上报民工工资发放表，保证工人工资按时足额发放</w:t>
      </w:r>
      <w:r>
        <w:rPr>
          <w:rFonts w:ascii="_5b8b_4f53" w:eastAsia="宋体" w:hAnsi="_5b8b_4f53" w:cs="宋体" w:hint="eastAsia"/>
          <w:kern w:val="0"/>
          <w:sz w:val="30"/>
          <w:szCs w:val="30"/>
        </w:rPr>
        <w:t>。</w:t>
      </w:r>
      <w:r>
        <w:rPr>
          <w:rFonts w:ascii="_5b8b_4f53" w:eastAsia="宋体" w:hAnsi="_5b8b_4f53" w:cs="宋体"/>
          <w:kern w:val="0"/>
          <w:sz w:val="30"/>
          <w:szCs w:val="30"/>
        </w:rPr>
        <w:t>若乙方未按时发放足额工资导致乙方人员到</w:t>
      </w:r>
      <w:r>
        <w:rPr>
          <w:rFonts w:ascii="_5b8b_4f53" w:eastAsia="宋体" w:hAnsi="_5b8b_4f53" w:cs="宋体"/>
          <w:kern w:val="0"/>
          <w:sz w:val="30"/>
          <w:szCs w:val="30"/>
          <w:highlight w:val="green"/>
        </w:rPr>
        <w:t>甲方</w:t>
      </w:r>
      <w:r>
        <w:rPr>
          <w:rFonts w:ascii="_5b8b_4f53" w:eastAsia="宋体" w:hAnsi="_5b8b_4f53" w:cs="宋体" w:hint="eastAsia"/>
          <w:kern w:val="0"/>
          <w:sz w:val="30"/>
          <w:szCs w:val="30"/>
          <w:highlight w:val="green"/>
        </w:rPr>
        <w:t>、</w:t>
      </w:r>
      <w:r>
        <w:rPr>
          <w:rFonts w:ascii="_5b8b_4f53" w:eastAsia="宋体" w:hAnsi="_5b8b_4f53" w:cs="宋体"/>
          <w:kern w:val="0"/>
          <w:sz w:val="30"/>
          <w:szCs w:val="30"/>
          <w:highlight w:val="green"/>
        </w:rPr>
        <w:t>业主方</w:t>
      </w:r>
      <w:r>
        <w:rPr>
          <w:rFonts w:ascii="_5b8b_4f53" w:eastAsia="宋体" w:hAnsi="_5b8b_4f53" w:cs="宋体" w:hint="eastAsia"/>
          <w:kern w:val="0"/>
          <w:sz w:val="30"/>
          <w:szCs w:val="30"/>
          <w:highlight w:val="green"/>
        </w:rPr>
        <w:t>、</w:t>
      </w:r>
      <w:r>
        <w:rPr>
          <w:rFonts w:ascii="_5b8b_4f53" w:eastAsia="宋体" w:hAnsi="_5b8b_4f53" w:cs="宋体" w:hint="eastAsia"/>
          <w:kern w:val="0"/>
          <w:sz w:val="30"/>
          <w:szCs w:val="30"/>
          <w:highlight w:val="green"/>
        </w:rPr>
        <w:t>政府职能部门</w:t>
      </w:r>
      <w:r>
        <w:rPr>
          <w:rFonts w:ascii="_5b8b_4f53" w:eastAsia="宋体" w:hAnsi="_5b8b_4f53" w:cs="宋体"/>
          <w:kern w:val="0"/>
          <w:sz w:val="30"/>
          <w:szCs w:val="30"/>
          <w:highlight w:val="green"/>
        </w:rPr>
        <w:t>寻衅滋</w:t>
      </w:r>
      <w:r>
        <w:rPr>
          <w:rFonts w:ascii="_5b8b_4f53" w:eastAsia="宋体" w:hAnsi="_5b8b_4f53" w:cs="宋体"/>
          <w:kern w:val="0"/>
          <w:sz w:val="30"/>
          <w:szCs w:val="30"/>
        </w:rPr>
        <w:t>事、讨要工资等，上述情况每发生一次，乙方自愿承担</w:t>
      </w:r>
      <w:r>
        <w:rPr>
          <w:rFonts w:ascii="_5b8b_4f53" w:eastAsia="宋体" w:hAnsi="_5b8b_4f53" w:cs="宋体" w:hint="eastAsia"/>
          <w:kern w:val="0"/>
          <w:sz w:val="30"/>
          <w:szCs w:val="30"/>
        </w:rPr>
        <w:t>20</w:t>
      </w:r>
      <w:r>
        <w:rPr>
          <w:rFonts w:ascii="_5b8b_4f53" w:eastAsia="宋体" w:hAnsi="_5b8b_4f53" w:cs="宋体"/>
          <w:kern w:val="0"/>
          <w:sz w:val="30"/>
          <w:szCs w:val="30"/>
        </w:rPr>
        <w:t>000</w:t>
      </w:r>
      <w:r>
        <w:rPr>
          <w:rFonts w:ascii="_5b8b_4f53" w:eastAsia="宋体" w:hAnsi="_5b8b_4f53" w:cs="宋体"/>
          <w:kern w:val="0"/>
          <w:sz w:val="30"/>
          <w:szCs w:val="30"/>
        </w:rPr>
        <w:t>元</w:t>
      </w:r>
      <w:r>
        <w:rPr>
          <w:rFonts w:ascii="_5b8b_4f53" w:eastAsia="宋体" w:hAnsi="_5b8b_4f53" w:cs="宋体"/>
          <w:kern w:val="0"/>
          <w:sz w:val="30"/>
          <w:szCs w:val="30"/>
        </w:rPr>
        <w:t>/</w:t>
      </w:r>
      <w:r>
        <w:rPr>
          <w:rFonts w:ascii="_5b8b_4f53" w:eastAsia="宋体" w:hAnsi="_5b8b_4f53" w:cs="宋体"/>
          <w:kern w:val="0"/>
          <w:sz w:val="30"/>
          <w:szCs w:val="30"/>
        </w:rPr>
        <w:t>次的处罚性违约金。</w:t>
      </w:r>
    </w:p>
    <w:p w14:paraId="75B21AD6"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hint="eastAsia"/>
          <w:kern w:val="0"/>
          <w:sz w:val="30"/>
          <w:szCs w:val="30"/>
        </w:rPr>
        <w:t>3</w:t>
      </w:r>
      <w:r>
        <w:rPr>
          <w:rFonts w:ascii="_5b8b_4f53" w:eastAsia="宋体" w:hAnsi="_5b8b_4f53" w:cs="宋体" w:hint="eastAsia"/>
          <w:kern w:val="0"/>
          <w:sz w:val="30"/>
          <w:szCs w:val="30"/>
        </w:rPr>
        <w:t>、</w:t>
      </w:r>
      <w:r>
        <w:rPr>
          <w:rFonts w:ascii="_5b8b_4f53" w:eastAsia="宋体" w:hAnsi="_5b8b_4f53" w:cs="宋体"/>
          <w:kern w:val="0"/>
          <w:sz w:val="30"/>
          <w:szCs w:val="30"/>
        </w:rPr>
        <w:t>乙方指定</w:t>
      </w:r>
      <w:r>
        <w:rPr>
          <w:rFonts w:ascii="_5b8b_4f53" w:eastAsia="宋体" w:hAnsi="_5b8b_4f53" w:cs="宋体"/>
          <w:kern w:val="0"/>
          <w:sz w:val="30"/>
          <w:szCs w:val="30"/>
          <w:u w:val="single"/>
        </w:rPr>
        <w:t>  </w:t>
      </w:r>
      <w:r>
        <w:rPr>
          <w:rFonts w:ascii="_5b8b_4f53" w:eastAsia="宋体" w:hAnsi="_5b8b_4f53" w:cs="宋体" w:hint="eastAsia"/>
          <w:kern w:val="0"/>
          <w:sz w:val="30"/>
          <w:szCs w:val="30"/>
          <w:u w:val="single"/>
        </w:rPr>
        <w:t xml:space="preserve">   </w:t>
      </w:r>
      <w:r>
        <w:rPr>
          <w:rFonts w:ascii="_5b8b_4f53" w:eastAsia="宋体" w:hAnsi="_5b8b_4f53" w:cs="宋体"/>
          <w:kern w:val="0"/>
          <w:sz w:val="30"/>
          <w:szCs w:val="30"/>
          <w:u w:val="single"/>
        </w:rPr>
        <w:t>  </w:t>
      </w:r>
      <w:r>
        <w:rPr>
          <w:rFonts w:ascii="_5b8b_4f53" w:eastAsia="宋体" w:hAnsi="_5b8b_4f53" w:cs="宋体"/>
          <w:kern w:val="0"/>
          <w:sz w:val="30"/>
          <w:u w:val="single"/>
        </w:rPr>
        <w:t> </w:t>
      </w:r>
      <w:r>
        <w:rPr>
          <w:rFonts w:ascii="_5b8b_4f53" w:eastAsia="宋体" w:hAnsi="_5b8b_4f53" w:cs="宋体"/>
          <w:kern w:val="0"/>
          <w:sz w:val="30"/>
          <w:szCs w:val="30"/>
        </w:rPr>
        <w:t>为现场负责人，乙方</w:t>
      </w:r>
      <w:r>
        <w:rPr>
          <w:rFonts w:ascii="_5b8b_4f53" w:eastAsia="宋体" w:hAnsi="_5b8b_4f53" w:cs="宋体"/>
          <w:kern w:val="0"/>
          <w:sz w:val="30"/>
          <w:szCs w:val="30"/>
        </w:rPr>
        <w:t xml:space="preserve"> </w:t>
      </w:r>
      <w:r>
        <w:rPr>
          <w:rFonts w:ascii="_5b8b_4f53" w:eastAsia="宋体" w:hAnsi="_5b8b_4f53" w:cs="宋体"/>
          <w:kern w:val="0"/>
          <w:sz w:val="30"/>
          <w:szCs w:val="30"/>
        </w:rPr>
        <w:t>负责人不得擅自离开现场，且每日早、晚均要向</w:t>
      </w:r>
      <w:r>
        <w:rPr>
          <w:rFonts w:ascii="_5b8b_4f53" w:eastAsia="宋体" w:hAnsi="_5b8b_4f53" w:cs="宋体" w:hint="eastAsia"/>
          <w:kern w:val="0"/>
          <w:sz w:val="30"/>
          <w:szCs w:val="30"/>
        </w:rPr>
        <w:t>甲</w:t>
      </w:r>
      <w:r>
        <w:rPr>
          <w:rFonts w:ascii="_5b8b_4f53" w:eastAsia="宋体" w:hAnsi="_5b8b_4f53" w:cs="宋体"/>
          <w:kern w:val="0"/>
          <w:sz w:val="30"/>
          <w:szCs w:val="30"/>
        </w:rPr>
        <w:t>方对口专业管理人员报道，偶尔离开须向甲方请假并委托代理负责人，如未请假离开或为委托代理人，甲方有权要求乙方支付</w:t>
      </w:r>
      <w:r>
        <w:rPr>
          <w:rFonts w:ascii="_5b8b_4f53" w:eastAsia="宋体" w:hAnsi="_5b8b_4f53" w:cs="宋体" w:hint="eastAsia"/>
          <w:kern w:val="0"/>
          <w:sz w:val="30"/>
          <w:szCs w:val="30"/>
        </w:rPr>
        <w:t>10</w:t>
      </w:r>
      <w:r>
        <w:rPr>
          <w:rFonts w:ascii="_5b8b_4f53" w:eastAsia="宋体" w:hAnsi="_5b8b_4f53" w:cs="宋体"/>
          <w:kern w:val="0"/>
          <w:sz w:val="30"/>
          <w:szCs w:val="30"/>
        </w:rPr>
        <w:t>0</w:t>
      </w:r>
      <w:r>
        <w:rPr>
          <w:rFonts w:ascii="_5b8b_4f53" w:eastAsia="宋体" w:hAnsi="_5b8b_4f53" w:cs="宋体"/>
          <w:kern w:val="0"/>
          <w:sz w:val="30"/>
          <w:szCs w:val="30"/>
        </w:rPr>
        <w:t>元</w:t>
      </w:r>
      <w:r>
        <w:rPr>
          <w:rFonts w:ascii="_5b8b_4f53" w:eastAsia="宋体" w:hAnsi="_5b8b_4f53" w:cs="宋体"/>
          <w:kern w:val="0"/>
          <w:sz w:val="30"/>
          <w:szCs w:val="30"/>
        </w:rPr>
        <w:t>/</w:t>
      </w:r>
      <w:r>
        <w:rPr>
          <w:rFonts w:ascii="_5b8b_4f53" w:eastAsia="宋体" w:hAnsi="_5b8b_4f53" w:cs="宋体"/>
          <w:kern w:val="0"/>
          <w:sz w:val="30"/>
          <w:szCs w:val="30"/>
        </w:rPr>
        <w:t>人</w:t>
      </w:r>
      <w:r>
        <w:rPr>
          <w:rFonts w:ascii="_5b8b_4f53" w:eastAsia="宋体" w:hAnsi="_5b8b_4f53" w:cs="宋体" w:hint="eastAsia"/>
          <w:kern w:val="0"/>
          <w:sz w:val="30"/>
          <w:szCs w:val="30"/>
        </w:rPr>
        <w:t>/</w:t>
      </w:r>
      <w:r>
        <w:rPr>
          <w:rFonts w:ascii="_5b8b_4f53" w:eastAsia="宋体" w:hAnsi="_5b8b_4f53" w:cs="宋体"/>
          <w:kern w:val="0"/>
          <w:sz w:val="30"/>
          <w:szCs w:val="30"/>
        </w:rPr>
        <w:t>次的处罚性违约金。乙方其他人员未经甲方同意，任何时间（包括节假日及农忙时间）均不得擅自离岗，每发现一人甲方有权要求乙方支付</w:t>
      </w:r>
      <w:r>
        <w:rPr>
          <w:rFonts w:ascii="_5b8b_4f53" w:eastAsia="宋体" w:hAnsi="_5b8b_4f53" w:cs="宋体" w:hint="eastAsia"/>
          <w:kern w:val="0"/>
          <w:sz w:val="30"/>
          <w:szCs w:val="30"/>
        </w:rPr>
        <w:t>10</w:t>
      </w:r>
      <w:r>
        <w:rPr>
          <w:rFonts w:ascii="_5b8b_4f53" w:eastAsia="宋体" w:hAnsi="_5b8b_4f53" w:cs="宋体"/>
          <w:kern w:val="0"/>
          <w:sz w:val="30"/>
          <w:szCs w:val="30"/>
        </w:rPr>
        <w:t>0</w:t>
      </w:r>
      <w:r>
        <w:rPr>
          <w:rFonts w:ascii="_5b8b_4f53" w:eastAsia="宋体" w:hAnsi="_5b8b_4f53" w:cs="宋体"/>
          <w:kern w:val="0"/>
          <w:sz w:val="30"/>
          <w:szCs w:val="30"/>
        </w:rPr>
        <w:t>元</w:t>
      </w:r>
      <w:r>
        <w:rPr>
          <w:rFonts w:ascii="_5b8b_4f53" w:eastAsia="宋体" w:hAnsi="_5b8b_4f53" w:cs="宋体"/>
          <w:kern w:val="0"/>
          <w:sz w:val="30"/>
          <w:szCs w:val="30"/>
        </w:rPr>
        <w:t>/</w:t>
      </w:r>
      <w:r>
        <w:rPr>
          <w:rFonts w:ascii="_5b8b_4f53" w:eastAsia="宋体" w:hAnsi="_5b8b_4f53" w:cs="宋体"/>
          <w:kern w:val="0"/>
          <w:sz w:val="30"/>
          <w:szCs w:val="30"/>
        </w:rPr>
        <w:t>人</w:t>
      </w:r>
      <w:r>
        <w:rPr>
          <w:rFonts w:ascii="_5b8b_4f53" w:eastAsia="宋体" w:hAnsi="_5b8b_4f53" w:cs="宋体" w:hint="eastAsia"/>
          <w:kern w:val="0"/>
          <w:sz w:val="30"/>
          <w:szCs w:val="30"/>
        </w:rPr>
        <w:t>/</w:t>
      </w:r>
      <w:r>
        <w:rPr>
          <w:rFonts w:ascii="_5b8b_4f53" w:eastAsia="宋体" w:hAnsi="_5b8b_4f53" w:cs="宋体"/>
          <w:kern w:val="0"/>
          <w:sz w:val="30"/>
          <w:szCs w:val="30"/>
        </w:rPr>
        <w:t>次的处罚性违约金。</w:t>
      </w:r>
    </w:p>
    <w:p w14:paraId="4CBC6F90"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3</w:t>
      </w:r>
      <w:r>
        <w:rPr>
          <w:rFonts w:ascii="_5b8b_4f53" w:eastAsia="宋体" w:hAnsi="_5b8b_4f53" w:cs="宋体"/>
          <w:kern w:val="0"/>
          <w:sz w:val="30"/>
          <w:szCs w:val="30"/>
        </w:rPr>
        <w:t>、乙方承包工程范围内工作内容不得转包。</w:t>
      </w:r>
    </w:p>
    <w:p w14:paraId="7410CFD6"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4</w:t>
      </w:r>
      <w:r>
        <w:rPr>
          <w:rFonts w:ascii="_5b8b_4f53" w:eastAsia="宋体" w:hAnsi="_5b8b_4f53" w:cs="宋体"/>
          <w:kern w:val="0"/>
          <w:sz w:val="30"/>
          <w:szCs w:val="30"/>
        </w:rPr>
        <w:t>、没有得到甲方书面命令，乙方不得擅自停工。</w:t>
      </w:r>
    </w:p>
    <w:p w14:paraId="44022D7E"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5</w:t>
      </w:r>
      <w:r>
        <w:rPr>
          <w:rFonts w:ascii="_5b8b_4f53" w:eastAsia="宋体" w:hAnsi="_5b8b_4f53" w:cs="宋体"/>
          <w:kern w:val="0"/>
          <w:sz w:val="30"/>
          <w:szCs w:val="30"/>
        </w:rPr>
        <w:t>、本合同如有未尽事宜，由双方协商修改或补充。</w:t>
      </w:r>
    </w:p>
    <w:p w14:paraId="22981238" w14:textId="77777777" w:rsidR="00F4168F" w:rsidRDefault="00C65959">
      <w:pPr>
        <w:widowControl/>
        <w:shd w:val="clear" w:color="auto" w:fill="FFFFFF"/>
        <w:spacing w:before="100" w:beforeAutospacing="1" w:after="100" w:afterAutospacing="1"/>
        <w:ind w:right="640"/>
        <w:rPr>
          <w:rFonts w:ascii="宋体" w:eastAsia="宋体" w:hAnsi="宋体" w:cs="宋体"/>
          <w:kern w:val="0"/>
          <w:sz w:val="27"/>
          <w:szCs w:val="27"/>
        </w:rPr>
      </w:pPr>
      <w:r>
        <w:rPr>
          <w:rFonts w:ascii="_5b8b_4f53" w:eastAsia="宋体" w:hAnsi="_5b8b_4f53" w:cs="宋体"/>
          <w:b/>
          <w:bCs/>
          <w:kern w:val="0"/>
          <w:sz w:val="30"/>
          <w:szCs w:val="30"/>
        </w:rPr>
        <w:t>十三、协议生效及有效期</w:t>
      </w:r>
    </w:p>
    <w:p w14:paraId="3EFFA0D9"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1</w:t>
      </w:r>
      <w:r>
        <w:rPr>
          <w:rFonts w:ascii="_5b8b_4f53" w:eastAsia="宋体" w:hAnsi="_5b8b_4f53" w:cs="宋体"/>
          <w:kern w:val="0"/>
          <w:sz w:val="30"/>
          <w:szCs w:val="30"/>
        </w:rPr>
        <w:t>、本协议</w:t>
      </w:r>
      <w:r>
        <w:rPr>
          <w:rFonts w:ascii="_5b8b_4f53" w:eastAsia="宋体" w:hAnsi="_5b8b_4f53" w:cs="宋体" w:hint="eastAsia"/>
          <w:kern w:val="0"/>
          <w:sz w:val="30"/>
          <w:szCs w:val="30"/>
        </w:rPr>
        <w:t>一</w:t>
      </w:r>
      <w:r>
        <w:rPr>
          <w:rFonts w:ascii="_5b8b_4f53" w:eastAsia="宋体" w:hAnsi="_5b8b_4f53" w:cs="宋体"/>
          <w:kern w:val="0"/>
          <w:sz w:val="30"/>
          <w:szCs w:val="30"/>
        </w:rPr>
        <w:t>式</w:t>
      </w:r>
      <w:r>
        <w:rPr>
          <w:rFonts w:ascii="_5b8b_4f53" w:eastAsia="宋体" w:hAnsi="_5b8b_4f53" w:cs="宋体" w:hint="eastAsia"/>
          <w:kern w:val="0"/>
          <w:sz w:val="30"/>
          <w:szCs w:val="30"/>
        </w:rPr>
        <w:t>伍</w:t>
      </w:r>
      <w:r>
        <w:rPr>
          <w:rFonts w:ascii="_5b8b_4f53" w:eastAsia="宋体" w:hAnsi="_5b8b_4f53" w:cs="宋体"/>
          <w:kern w:val="0"/>
          <w:sz w:val="30"/>
          <w:szCs w:val="30"/>
        </w:rPr>
        <w:t>份，甲方</w:t>
      </w:r>
      <w:r>
        <w:rPr>
          <w:rFonts w:ascii="_5b8b_4f53" w:eastAsia="宋体" w:hAnsi="_5b8b_4f53" w:cs="宋体" w:hint="eastAsia"/>
          <w:kern w:val="0"/>
          <w:sz w:val="30"/>
          <w:szCs w:val="30"/>
        </w:rPr>
        <w:t>三份</w:t>
      </w:r>
      <w:r>
        <w:rPr>
          <w:rFonts w:ascii="_5b8b_4f53" w:eastAsia="宋体" w:hAnsi="_5b8b_4f53" w:cs="宋体"/>
          <w:kern w:val="0"/>
          <w:sz w:val="30"/>
          <w:szCs w:val="30"/>
        </w:rPr>
        <w:t>乙方</w:t>
      </w:r>
      <w:r>
        <w:rPr>
          <w:rFonts w:ascii="_5b8b_4f53" w:eastAsia="宋体" w:hAnsi="_5b8b_4f53" w:cs="宋体" w:hint="eastAsia"/>
          <w:kern w:val="0"/>
          <w:sz w:val="30"/>
          <w:szCs w:val="30"/>
        </w:rPr>
        <w:t>二</w:t>
      </w:r>
      <w:r>
        <w:rPr>
          <w:rFonts w:ascii="_5b8b_4f53" w:eastAsia="宋体" w:hAnsi="_5b8b_4f53" w:cs="宋体"/>
          <w:kern w:val="0"/>
          <w:sz w:val="30"/>
          <w:szCs w:val="30"/>
        </w:rPr>
        <w:t>份</w:t>
      </w:r>
      <w:r>
        <w:rPr>
          <w:rFonts w:ascii="_5b8b_4f53" w:eastAsia="宋体" w:hAnsi="_5b8b_4f53" w:cs="宋体" w:hint="eastAsia"/>
          <w:kern w:val="0"/>
          <w:sz w:val="30"/>
          <w:szCs w:val="30"/>
        </w:rPr>
        <w:t>，均具有同等法律效力</w:t>
      </w:r>
      <w:r>
        <w:rPr>
          <w:rFonts w:ascii="_5b8b_4f53" w:eastAsia="宋体" w:hAnsi="_5b8b_4f53" w:cs="宋体"/>
          <w:kern w:val="0"/>
          <w:sz w:val="30"/>
          <w:szCs w:val="30"/>
        </w:rPr>
        <w:t>。</w:t>
      </w:r>
    </w:p>
    <w:p w14:paraId="6FCA68A4" w14:textId="77777777" w:rsidR="00F4168F" w:rsidRDefault="00C65959">
      <w:pPr>
        <w:widowControl/>
        <w:shd w:val="clear" w:color="auto" w:fill="FFFFFF"/>
        <w:spacing w:before="100" w:beforeAutospacing="1" w:after="100" w:afterAutospacing="1"/>
        <w:ind w:right="641" w:firstLine="600"/>
        <w:rPr>
          <w:rFonts w:ascii="_5b8b_4f53" w:eastAsia="宋体" w:hAnsi="_5b8b_4f53" w:cs="宋体" w:hint="eastAsia"/>
          <w:kern w:val="0"/>
          <w:sz w:val="30"/>
          <w:szCs w:val="30"/>
        </w:rPr>
      </w:pPr>
      <w:r>
        <w:rPr>
          <w:rFonts w:ascii="_5b8b_4f53" w:eastAsia="宋体" w:hAnsi="_5b8b_4f53" w:cs="宋体" w:hint="eastAsia"/>
          <w:kern w:val="0"/>
          <w:sz w:val="30"/>
          <w:szCs w:val="30"/>
        </w:rPr>
        <w:lastRenderedPageBreak/>
        <w:t>2</w:t>
      </w:r>
      <w:r>
        <w:rPr>
          <w:rFonts w:ascii="_5b8b_4f53" w:eastAsia="宋体" w:hAnsi="_5b8b_4f53" w:cs="宋体"/>
          <w:kern w:val="0"/>
          <w:sz w:val="30"/>
          <w:szCs w:val="30"/>
        </w:rPr>
        <w:t>、本协议在甲方对乙方施工部分工程款全部付清后失效。</w:t>
      </w:r>
    </w:p>
    <w:p w14:paraId="431D442E" w14:textId="77777777" w:rsidR="00F4168F" w:rsidRDefault="00F4168F">
      <w:pPr>
        <w:widowControl/>
        <w:shd w:val="clear" w:color="auto" w:fill="FFFFFF"/>
        <w:spacing w:before="100" w:beforeAutospacing="1" w:after="100" w:afterAutospacing="1"/>
        <w:ind w:right="641"/>
        <w:rPr>
          <w:rFonts w:ascii="_5b8b_4f53" w:eastAsia="宋体" w:hAnsi="_5b8b_4f53" w:cs="宋体" w:hint="eastAsia"/>
          <w:kern w:val="0"/>
          <w:sz w:val="30"/>
          <w:szCs w:val="30"/>
        </w:rPr>
      </w:pPr>
    </w:p>
    <w:p w14:paraId="54CD6211" w14:textId="77777777" w:rsidR="00F4168F" w:rsidRDefault="00C65959">
      <w:pPr>
        <w:widowControl/>
        <w:shd w:val="clear" w:color="auto" w:fill="FFFFFF"/>
        <w:spacing w:before="100" w:beforeAutospacing="1" w:after="100" w:afterAutospacing="1"/>
        <w:ind w:right="641" w:firstLine="600"/>
        <w:rPr>
          <w:rFonts w:ascii="宋体" w:eastAsia="宋体" w:hAnsi="宋体" w:cs="宋体"/>
          <w:kern w:val="0"/>
          <w:sz w:val="27"/>
          <w:szCs w:val="27"/>
        </w:rPr>
      </w:pPr>
      <w:r>
        <w:rPr>
          <w:rFonts w:ascii="_5b8b_4f53" w:eastAsia="宋体" w:hAnsi="_5b8b_4f53" w:cs="宋体"/>
          <w:kern w:val="0"/>
          <w:sz w:val="30"/>
          <w:szCs w:val="30"/>
        </w:rPr>
        <w:t>（以下无正文）</w:t>
      </w:r>
    </w:p>
    <w:p w14:paraId="6637F958" w14:textId="77777777" w:rsidR="00F4168F" w:rsidRDefault="00C65959">
      <w:pPr>
        <w:widowControl/>
        <w:shd w:val="clear" w:color="auto" w:fill="FFFFFF"/>
        <w:spacing w:before="100" w:beforeAutospacing="1" w:after="100" w:afterAutospacing="1"/>
        <w:ind w:right="640"/>
        <w:rPr>
          <w:rFonts w:ascii="宋体" w:eastAsia="宋体" w:hAnsi="宋体" w:cs="宋体"/>
          <w:kern w:val="0"/>
          <w:sz w:val="27"/>
          <w:szCs w:val="27"/>
        </w:rPr>
      </w:pPr>
      <w:r>
        <w:rPr>
          <w:rFonts w:ascii="_5b8b_4f53" w:eastAsia="宋体" w:hAnsi="_5b8b_4f53" w:cs="宋体"/>
          <w:kern w:val="0"/>
          <w:sz w:val="30"/>
          <w:szCs w:val="30"/>
        </w:rPr>
        <w:t>甲方（公章）：</w:t>
      </w:r>
      <w:r>
        <w:rPr>
          <w:rFonts w:ascii="_5b8b_4f53" w:eastAsia="宋体" w:hAnsi="_5b8b_4f53" w:cs="宋体"/>
          <w:kern w:val="0"/>
          <w:sz w:val="30"/>
          <w:szCs w:val="30"/>
        </w:rPr>
        <w:t>                   </w:t>
      </w:r>
      <w:r>
        <w:rPr>
          <w:rFonts w:ascii="_5b8b_4f53" w:eastAsia="宋体" w:hAnsi="_5b8b_4f53" w:cs="宋体" w:hint="eastAsia"/>
          <w:kern w:val="0"/>
          <w:sz w:val="30"/>
          <w:szCs w:val="30"/>
        </w:rPr>
        <w:t xml:space="preserve">          </w:t>
      </w:r>
      <w:r>
        <w:rPr>
          <w:rFonts w:ascii="_5b8b_4f53" w:eastAsia="宋体" w:hAnsi="_5b8b_4f53" w:cs="宋体"/>
          <w:kern w:val="0"/>
          <w:sz w:val="30"/>
          <w:szCs w:val="30"/>
        </w:rPr>
        <w:t>  </w:t>
      </w:r>
      <w:r>
        <w:rPr>
          <w:rFonts w:ascii="_5b8b_4f53" w:eastAsia="宋体" w:hAnsi="_5b8b_4f53" w:cs="宋体"/>
          <w:kern w:val="0"/>
          <w:sz w:val="30"/>
          <w:szCs w:val="30"/>
        </w:rPr>
        <w:t>乙方（公章）：</w:t>
      </w:r>
    </w:p>
    <w:p w14:paraId="0C6596A3" w14:textId="77777777" w:rsidR="00F4168F" w:rsidRDefault="00C65959">
      <w:pPr>
        <w:widowControl/>
        <w:shd w:val="clear" w:color="auto" w:fill="FFFFFF"/>
        <w:spacing w:before="100" w:beforeAutospacing="1" w:after="100" w:afterAutospacing="1"/>
        <w:ind w:right="640"/>
        <w:rPr>
          <w:rFonts w:ascii="宋体" w:eastAsia="宋体" w:hAnsi="宋体" w:cs="宋体"/>
          <w:kern w:val="0"/>
          <w:sz w:val="27"/>
          <w:szCs w:val="27"/>
        </w:rPr>
      </w:pPr>
      <w:r>
        <w:rPr>
          <w:rFonts w:ascii="_5b8b_4f53" w:eastAsia="宋体" w:hAnsi="_5b8b_4f53" w:cs="宋体"/>
          <w:kern w:val="0"/>
          <w:sz w:val="30"/>
          <w:szCs w:val="30"/>
        </w:rPr>
        <w:t>法定代表人：</w:t>
      </w:r>
      <w:r>
        <w:rPr>
          <w:rFonts w:ascii="_5b8b_4f53" w:eastAsia="宋体" w:hAnsi="_5b8b_4f53" w:cs="宋体"/>
          <w:kern w:val="0"/>
          <w:sz w:val="30"/>
          <w:szCs w:val="30"/>
        </w:rPr>
        <w:t>                     </w:t>
      </w:r>
      <w:r>
        <w:rPr>
          <w:rFonts w:ascii="_5b8b_4f53" w:eastAsia="宋体" w:hAnsi="_5b8b_4f53" w:cs="宋体" w:hint="eastAsia"/>
          <w:kern w:val="0"/>
          <w:sz w:val="30"/>
          <w:szCs w:val="30"/>
        </w:rPr>
        <w:t xml:space="preserve">            </w:t>
      </w:r>
      <w:r>
        <w:rPr>
          <w:rFonts w:ascii="_5b8b_4f53" w:eastAsia="宋体" w:hAnsi="_5b8b_4f53" w:cs="宋体"/>
          <w:kern w:val="0"/>
          <w:sz w:val="30"/>
          <w:szCs w:val="30"/>
        </w:rPr>
        <w:t> </w:t>
      </w:r>
      <w:r>
        <w:rPr>
          <w:rFonts w:ascii="_5b8b_4f53" w:eastAsia="宋体" w:hAnsi="_5b8b_4f53" w:cs="宋体"/>
          <w:kern w:val="0"/>
          <w:sz w:val="30"/>
          <w:szCs w:val="30"/>
        </w:rPr>
        <w:t>法定代表人：</w:t>
      </w:r>
    </w:p>
    <w:p w14:paraId="3050B3BF" w14:textId="77777777" w:rsidR="00F4168F" w:rsidRDefault="00C65959">
      <w:pPr>
        <w:widowControl/>
        <w:shd w:val="clear" w:color="auto" w:fill="FFFFFF"/>
        <w:spacing w:before="100" w:beforeAutospacing="1" w:after="100" w:afterAutospacing="1"/>
        <w:ind w:right="640"/>
        <w:rPr>
          <w:rFonts w:ascii="宋体" w:eastAsia="宋体" w:hAnsi="宋体" w:cs="宋体"/>
          <w:kern w:val="0"/>
          <w:sz w:val="27"/>
          <w:szCs w:val="27"/>
        </w:rPr>
      </w:pPr>
      <w:r>
        <w:rPr>
          <w:rFonts w:ascii="_5b8b_4f53" w:eastAsia="宋体" w:hAnsi="_5b8b_4f53" w:cs="宋体"/>
          <w:kern w:val="0"/>
          <w:sz w:val="30"/>
          <w:szCs w:val="30"/>
        </w:rPr>
        <w:t>委托代理人：</w:t>
      </w:r>
      <w:r>
        <w:rPr>
          <w:rFonts w:ascii="_5b8b_4f53" w:eastAsia="宋体" w:hAnsi="_5b8b_4f53" w:cs="宋体"/>
          <w:kern w:val="0"/>
          <w:sz w:val="30"/>
          <w:szCs w:val="30"/>
        </w:rPr>
        <w:t>                   </w:t>
      </w:r>
      <w:r>
        <w:rPr>
          <w:rFonts w:ascii="_5b8b_4f53" w:eastAsia="宋体" w:hAnsi="_5b8b_4f53" w:cs="宋体" w:hint="eastAsia"/>
          <w:kern w:val="0"/>
          <w:sz w:val="30"/>
          <w:szCs w:val="30"/>
        </w:rPr>
        <w:t xml:space="preserve">            </w:t>
      </w:r>
      <w:r>
        <w:rPr>
          <w:rFonts w:ascii="_5b8b_4f53" w:eastAsia="宋体" w:hAnsi="_5b8b_4f53" w:cs="宋体"/>
          <w:kern w:val="0"/>
          <w:sz w:val="30"/>
          <w:szCs w:val="30"/>
        </w:rPr>
        <w:t>   </w:t>
      </w:r>
      <w:r>
        <w:rPr>
          <w:rFonts w:ascii="_5b8b_4f53" w:eastAsia="宋体" w:hAnsi="_5b8b_4f53" w:cs="宋体"/>
          <w:kern w:val="0"/>
          <w:sz w:val="30"/>
          <w:szCs w:val="30"/>
        </w:rPr>
        <w:t>委托代理人：</w:t>
      </w:r>
    </w:p>
    <w:p w14:paraId="230C79A2" w14:textId="77777777" w:rsidR="00F4168F" w:rsidRDefault="00F4168F">
      <w:pPr>
        <w:widowControl/>
        <w:shd w:val="clear" w:color="auto" w:fill="FFFFFF"/>
        <w:spacing w:before="100" w:beforeAutospacing="1" w:after="100" w:afterAutospacing="1"/>
        <w:ind w:right="640"/>
      </w:pPr>
    </w:p>
    <w:p w14:paraId="364243F7" w14:textId="77777777" w:rsidR="004C4E34" w:rsidRDefault="004C4E34">
      <w:pPr>
        <w:widowControl/>
        <w:shd w:val="clear" w:color="auto" w:fill="FFFFFF"/>
        <w:spacing w:before="100" w:beforeAutospacing="1" w:after="100" w:afterAutospacing="1"/>
        <w:ind w:right="640"/>
      </w:pPr>
    </w:p>
    <w:p w14:paraId="27363180" w14:textId="77777777" w:rsidR="004C4E34" w:rsidRDefault="004C4E34">
      <w:pPr>
        <w:widowControl/>
        <w:shd w:val="clear" w:color="auto" w:fill="FFFFFF"/>
        <w:spacing w:before="100" w:beforeAutospacing="1" w:after="100" w:afterAutospacing="1"/>
        <w:ind w:right="640"/>
      </w:pPr>
    </w:p>
    <w:p w14:paraId="6515BC03" w14:textId="77777777" w:rsidR="004C4E34" w:rsidRDefault="004C4E34">
      <w:pPr>
        <w:widowControl/>
        <w:shd w:val="clear" w:color="auto" w:fill="FFFFFF"/>
        <w:spacing w:before="100" w:beforeAutospacing="1" w:after="100" w:afterAutospacing="1"/>
        <w:ind w:right="640"/>
      </w:pPr>
    </w:p>
    <w:p w14:paraId="0DDAA7FE" w14:textId="77777777" w:rsidR="004C4E34" w:rsidRDefault="004C4E34">
      <w:pPr>
        <w:widowControl/>
        <w:shd w:val="clear" w:color="auto" w:fill="FFFFFF"/>
        <w:spacing w:before="100" w:beforeAutospacing="1" w:after="100" w:afterAutospacing="1"/>
        <w:ind w:right="640"/>
      </w:pPr>
    </w:p>
    <w:p w14:paraId="186B7A24" w14:textId="77777777" w:rsidR="004C4E34" w:rsidRDefault="004C4E34">
      <w:pPr>
        <w:widowControl/>
        <w:shd w:val="clear" w:color="auto" w:fill="FFFFFF"/>
        <w:spacing w:before="100" w:beforeAutospacing="1" w:after="100" w:afterAutospacing="1"/>
        <w:ind w:right="640"/>
      </w:pPr>
    </w:p>
    <w:p w14:paraId="6E3979C3" w14:textId="77777777" w:rsidR="004C4E34" w:rsidRDefault="004C4E34">
      <w:pPr>
        <w:widowControl/>
        <w:shd w:val="clear" w:color="auto" w:fill="FFFFFF"/>
        <w:spacing w:before="100" w:beforeAutospacing="1" w:after="100" w:afterAutospacing="1"/>
        <w:ind w:right="640"/>
      </w:pPr>
    </w:p>
    <w:p w14:paraId="2E012102" w14:textId="77777777" w:rsidR="004C4E34" w:rsidRDefault="004C4E34">
      <w:pPr>
        <w:widowControl/>
        <w:shd w:val="clear" w:color="auto" w:fill="FFFFFF"/>
        <w:spacing w:before="100" w:beforeAutospacing="1" w:after="100" w:afterAutospacing="1"/>
        <w:ind w:right="640"/>
      </w:pPr>
    </w:p>
    <w:p w14:paraId="42BBB7F4" w14:textId="77777777" w:rsidR="004C4E34" w:rsidRPr="004C4E34" w:rsidRDefault="004C4E34" w:rsidP="004C4E34">
      <w:pPr>
        <w:spacing w:line="360" w:lineRule="auto"/>
        <w:ind w:firstLineChars="1000" w:firstLine="2800"/>
        <w:rPr>
          <w:rFonts w:ascii="仿宋_GB2312" w:eastAsia="仿宋_GB2312" w:hAnsi="Times New Roman" w:cs="Times New Roman"/>
          <w:sz w:val="28"/>
          <w:szCs w:val="28"/>
        </w:rPr>
      </w:pPr>
      <w:bookmarkStart w:id="0" w:name="_GoBack"/>
      <w:bookmarkEnd w:id="0"/>
      <w:r w:rsidRPr="004C4E34">
        <w:rPr>
          <w:rFonts w:ascii="仿宋_GB2312" w:eastAsia="仿宋_GB2312" w:hint="eastAsia"/>
          <w:sz w:val="28"/>
          <w:szCs w:val="28"/>
        </w:rPr>
        <w:lastRenderedPageBreak/>
        <w:t>安全文明生产责任协议书</w:t>
      </w:r>
    </w:p>
    <w:p w14:paraId="368CDE23" w14:textId="77777777" w:rsidR="004C4E34" w:rsidRPr="004C4E34" w:rsidRDefault="004C4E34" w:rsidP="004C4E34">
      <w:pPr>
        <w:spacing w:line="360" w:lineRule="auto"/>
        <w:jc w:val="left"/>
        <w:rPr>
          <w:rFonts w:ascii="仿宋_GB2312" w:eastAsia="仿宋_GB2312" w:hint="eastAsia"/>
          <w:sz w:val="28"/>
          <w:szCs w:val="28"/>
        </w:rPr>
      </w:pPr>
      <w:r w:rsidRPr="004C4E34">
        <w:rPr>
          <w:rFonts w:ascii="仿宋_GB2312" w:eastAsia="仿宋_GB2312" w:hint="eastAsia"/>
          <w:sz w:val="28"/>
          <w:szCs w:val="28"/>
        </w:rPr>
        <w:t>发包人：                                     （以下简称甲方）</w:t>
      </w:r>
    </w:p>
    <w:p w14:paraId="5532BE07" w14:textId="77777777" w:rsidR="004C4E34" w:rsidRPr="004C4E34" w:rsidRDefault="004C4E34" w:rsidP="004C4E34">
      <w:pPr>
        <w:adjustRightInd w:val="0"/>
        <w:snapToGrid w:val="0"/>
        <w:spacing w:line="360" w:lineRule="auto"/>
        <w:jc w:val="left"/>
        <w:rPr>
          <w:rFonts w:ascii="仿宋_GB2312" w:eastAsia="仿宋_GB2312" w:hint="eastAsia"/>
          <w:b/>
          <w:sz w:val="28"/>
          <w:szCs w:val="28"/>
        </w:rPr>
      </w:pPr>
      <w:r w:rsidRPr="004C4E34">
        <w:rPr>
          <w:rFonts w:ascii="仿宋_GB2312" w:eastAsia="仿宋_GB2312" w:hint="eastAsia"/>
          <w:sz w:val="28"/>
          <w:szCs w:val="28"/>
        </w:rPr>
        <w:t xml:space="preserve">承包人：                         </w:t>
      </w:r>
      <w:r w:rsidRPr="004C4E34">
        <w:rPr>
          <w:rFonts w:ascii="仿宋_GB2312" w:eastAsia="仿宋_GB2312" w:hint="eastAsia"/>
          <w:b/>
          <w:sz w:val="28"/>
          <w:szCs w:val="28"/>
        </w:rPr>
        <w:t xml:space="preserve">            </w:t>
      </w:r>
      <w:r w:rsidRPr="004C4E34">
        <w:rPr>
          <w:rFonts w:ascii="仿宋_GB2312" w:eastAsia="仿宋_GB2312" w:hAnsi="宋体" w:hint="eastAsia"/>
          <w:sz w:val="28"/>
          <w:szCs w:val="28"/>
        </w:rPr>
        <w:t>（以下简称乙方）</w:t>
      </w:r>
    </w:p>
    <w:p w14:paraId="16B1002A" w14:textId="77777777" w:rsidR="004C4E34" w:rsidRPr="004C4E34" w:rsidRDefault="004C4E34" w:rsidP="004C4E34">
      <w:pPr>
        <w:adjustRightInd w:val="0"/>
        <w:snapToGrid w:val="0"/>
        <w:spacing w:line="360" w:lineRule="auto"/>
        <w:ind w:firstLineChars="200" w:firstLine="560"/>
        <w:jc w:val="left"/>
        <w:rPr>
          <w:rFonts w:ascii="仿宋_GB2312" w:eastAsia="仿宋_GB2312" w:hint="eastAsia"/>
          <w:sz w:val="28"/>
          <w:szCs w:val="28"/>
        </w:rPr>
      </w:pPr>
      <w:r w:rsidRPr="004C4E34">
        <w:rPr>
          <w:rFonts w:ascii="仿宋_GB2312" w:eastAsia="仿宋_GB2312" w:hint="eastAsia"/>
          <w:sz w:val="28"/>
          <w:szCs w:val="28"/>
        </w:rPr>
        <w:t>为了进一步强化文明施工和安全生产管理，防止各类事故的发生，全面提高现场的综合管理水平，保证在工地施工期间的安全，经甲乙双方同意，特意签定本协议书：</w:t>
      </w:r>
    </w:p>
    <w:p w14:paraId="1F601B22"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一、起止时间：</w:t>
      </w:r>
    </w:p>
    <w:p w14:paraId="44FDB2F4"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从乙方进场开工起至本工程甲乙双方承包关系的终止。</w:t>
      </w:r>
    </w:p>
    <w:p w14:paraId="53C71F0B"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二、乙方必须保证在施工期间不发生以下责任事故：</w:t>
      </w:r>
    </w:p>
    <w:p w14:paraId="18FED220" w14:textId="77777777" w:rsidR="004C4E34" w:rsidRPr="004C4E34" w:rsidRDefault="004C4E34" w:rsidP="004C4E34">
      <w:pPr>
        <w:numPr>
          <w:ilvl w:val="0"/>
          <w:numId w:val="1"/>
        </w:numPr>
        <w:tabs>
          <w:tab w:val="left" w:pos="0"/>
        </w:tabs>
        <w:adjustRightInd w:val="0"/>
        <w:snapToGrid w:val="0"/>
        <w:spacing w:line="360" w:lineRule="auto"/>
        <w:ind w:left="0" w:firstLineChars="187" w:firstLine="524"/>
        <w:rPr>
          <w:rFonts w:ascii="仿宋_GB2312" w:eastAsia="仿宋_GB2312" w:hint="eastAsia"/>
          <w:sz w:val="28"/>
          <w:szCs w:val="28"/>
        </w:rPr>
      </w:pPr>
      <w:r w:rsidRPr="004C4E34">
        <w:rPr>
          <w:rFonts w:ascii="仿宋_GB2312" w:eastAsia="仿宋_GB2312" w:hint="eastAsia"/>
          <w:sz w:val="28"/>
          <w:szCs w:val="28"/>
        </w:rPr>
        <w:t>死亡；</w:t>
      </w:r>
    </w:p>
    <w:p w14:paraId="02CFC309" w14:textId="77777777" w:rsidR="004C4E34" w:rsidRPr="004C4E34" w:rsidRDefault="004C4E34" w:rsidP="004C4E34">
      <w:pPr>
        <w:numPr>
          <w:ilvl w:val="0"/>
          <w:numId w:val="1"/>
        </w:numPr>
        <w:tabs>
          <w:tab w:val="left" w:pos="360"/>
        </w:tabs>
        <w:adjustRightInd w:val="0"/>
        <w:snapToGrid w:val="0"/>
        <w:spacing w:line="360" w:lineRule="auto"/>
        <w:ind w:left="0" w:firstLineChars="187" w:firstLine="524"/>
        <w:rPr>
          <w:rFonts w:ascii="仿宋_GB2312" w:eastAsia="仿宋_GB2312" w:hint="eastAsia"/>
          <w:sz w:val="28"/>
          <w:szCs w:val="28"/>
        </w:rPr>
      </w:pPr>
      <w:r w:rsidRPr="004C4E34">
        <w:rPr>
          <w:rFonts w:ascii="仿宋_GB2312" w:eastAsia="仿宋_GB2312" w:hint="eastAsia"/>
          <w:sz w:val="28"/>
          <w:szCs w:val="28"/>
        </w:rPr>
        <w:t>火灾；</w:t>
      </w:r>
    </w:p>
    <w:p w14:paraId="7779E697" w14:textId="77777777" w:rsidR="004C4E34" w:rsidRPr="004C4E34" w:rsidRDefault="004C4E34" w:rsidP="004C4E34">
      <w:pPr>
        <w:numPr>
          <w:ilvl w:val="0"/>
          <w:numId w:val="1"/>
        </w:numPr>
        <w:tabs>
          <w:tab w:val="left" w:pos="360"/>
        </w:tabs>
        <w:adjustRightInd w:val="0"/>
        <w:snapToGrid w:val="0"/>
        <w:spacing w:line="360" w:lineRule="auto"/>
        <w:ind w:left="0" w:firstLineChars="187" w:firstLine="524"/>
        <w:rPr>
          <w:rFonts w:ascii="仿宋_GB2312" w:eastAsia="仿宋_GB2312" w:hint="eastAsia"/>
          <w:sz w:val="28"/>
          <w:szCs w:val="28"/>
        </w:rPr>
      </w:pPr>
      <w:r w:rsidRPr="004C4E34">
        <w:rPr>
          <w:rFonts w:ascii="仿宋_GB2312" w:eastAsia="仿宋_GB2312" w:hint="eastAsia"/>
          <w:sz w:val="28"/>
          <w:szCs w:val="28"/>
        </w:rPr>
        <w:t>盗窃；打架、斗殴；</w:t>
      </w:r>
    </w:p>
    <w:p w14:paraId="1A902326" w14:textId="77777777" w:rsidR="004C4E34" w:rsidRPr="004C4E34" w:rsidRDefault="004C4E34" w:rsidP="004C4E34">
      <w:pPr>
        <w:numPr>
          <w:ilvl w:val="0"/>
          <w:numId w:val="1"/>
        </w:numPr>
        <w:tabs>
          <w:tab w:val="left" w:pos="360"/>
        </w:tabs>
        <w:adjustRightInd w:val="0"/>
        <w:snapToGrid w:val="0"/>
        <w:spacing w:line="360" w:lineRule="auto"/>
        <w:ind w:left="0" w:firstLineChars="187" w:firstLine="524"/>
        <w:rPr>
          <w:rFonts w:ascii="仿宋_GB2312" w:eastAsia="仿宋_GB2312" w:hint="eastAsia"/>
          <w:sz w:val="28"/>
          <w:szCs w:val="28"/>
        </w:rPr>
      </w:pPr>
      <w:r w:rsidRPr="004C4E34">
        <w:rPr>
          <w:rFonts w:ascii="仿宋_GB2312" w:eastAsia="仿宋_GB2312" w:hint="eastAsia"/>
          <w:sz w:val="28"/>
          <w:szCs w:val="28"/>
        </w:rPr>
        <w:t>食物中毒及流行性传染病；</w:t>
      </w:r>
    </w:p>
    <w:p w14:paraId="26A12FC3" w14:textId="77777777" w:rsidR="004C4E34" w:rsidRPr="004C4E34" w:rsidRDefault="004C4E34" w:rsidP="004C4E34">
      <w:pPr>
        <w:numPr>
          <w:ilvl w:val="0"/>
          <w:numId w:val="1"/>
        </w:numPr>
        <w:tabs>
          <w:tab w:val="left" w:pos="360"/>
        </w:tabs>
        <w:adjustRightInd w:val="0"/>
        <w:snapToGrid w:val="0"/>
        <w:spacing w:line="360" w:lineRule="auto"/>
        <w:ind w:left="0" w:firstLineChars="187" w:firstLine="524"/>
        <w:rPr>
          <w:rFonts w:ascii="仿宋_GB2312" w:eastAsia="仿宋_GB2312" w:hint="eastAsia"/>
          <w:sz w:val="28"/>
          <w:szCs w:val="28"/>
        </w:rPr>
      </w:pPr>
      <w:r w:rsidRPr="004C4E34">
        <w:rPr>
          <w:rFonts w:ascii="仿宋_GB2312" w:eastAsia="仿宋_GB2312" w:hint="eastAsia"/>
          <w:sz w:val="28"/>
          <w:szCs w:val="28"/>
        </w:rPr>
        <w:t>赌博等违法行为；</w:t>
      </w:r>
    </w:p>
    <w:p w14:paraId="10B22635" w14:textId="77777777" w:rsidR="004C4E34" w:rsidRPr="004C4E34" w:rsidRDefault="004C4E34" w:rsidP="004C4E34">
      <w:pPr>
        <w:numPr>
          <w:ilvl w:val="0"/>
          <w:numId w:val="1"/>
        </w:numPr>
        <w:tabs>
          <w:tab w:val="left" w:pos="360"/>
        </w:tabs>
        <w:adjustRightInd w:val="0"/>
        <w:snapToGrid w:val="0"/>
        <w:spacing w:line="360" w:lineRule="auto"/>
        <w:ind w:left="0" w:firstLineChars="187" w:firstLine="524"/>
        <w:rPr>
          <w:rFonts w:ascii="仿宋_GB2312" w:eastAsia="仿宋_GB2312" w:hint="eastAsia"/>
          <w:sz w:val="28"/>
          <w:szCs w:val="28"/>
        </w:rPr>
      </w:pPr>
      <w:r w:rsidRPr="004C4E34">
        <w:rPr>
          <w:rFonts w:ascii="仿宋_GB2312" w:eastAsia="仿宋_GB2312" w:hint="eastAsia"/>
          <w:sz w:val="28"/>
          <w:szCs w:val="28"/>
        </w:rPr>
        <w:t>淹亡</w:t>
      </w:r>
      <w:r w:rsidRPr="004C4E34">
        <w:rPr>
          <w:rFonts w:ascii="仿宋_GB2312" w:eastAsia="仿宋_GB2312" w:hint="eastAsia"/>
          <w:vanish/>
          <w:sz w:val="28"/>
          <w:szCs w:val="28"/>
        </w:rPr>
        <w:t xml:space="preserve">                                                 ______________________________________________________________________________</w:t>
      </w:r>
    </w:p>
    <w:p w14:paraId="1D7074FB" w14:textId="77777777" w:rsidR="004C4E34" w:rsidRPr="004C4E34" w:rsidRDefault="004C4E34" w:rsidP="004C4E34">
      <w:pPr>
        <w:numPr>
          <w:ilvl w:val="0"/>
          <w:numId w:val="1"/>
        </w:numPr>
        <w:tabs>
          <w:tab w:val="left" w:pos="360"/>
        </w:tabs>
        <w:adjustRightInd w:val="0"/>
        <w:snapToGrid w:val="0"/>
        <w:spacing w:line="360" w:lineRule="auto"/>
        <w:ind w:left="0" w:firstLineChars="187" w:firstLine="524"/>
        <w:rPr>
          <w:rFonts w:ascii="仿宋_GB2312" w:eastAsia="仿宋_GB2312" w:hint="eastAsia"/>
          <w:sz w:val="28"/>
          <w:szCs w:val="28"/>
        </w:rPr>
      </w:pPr>
      <w:r w:rsidRPr="004C4E34">
        <w:rPr>
          <w:rFonts w:ascii="仿宋_GB2312" w:eastAsia="仿宋_GB2312" w:hint="eastAsia"/>
          <w:sz w:val="28"/>
          <w:szCs w:val="28"/>
        </w:rPr>
        <w:t>交通违章；</w:t>
      </w:r>
    </w:p>
    <w:p w14:paraId="7E447DB9" w14:textId="77777777" w:rsidR="004C4E34" w:rsidRPr="004C4E34" w:rsidRDefault="004C4E34" w:rsidP="004C4E34">
      <w:pPr>
        <w:numPr>
          <w:ilvl w:val="0"/>
          <w:numId w:val="1"/>
        </w:numPr>
        <w:tabs>
          <w:tab w:val="left" w:pos="360"/>
        </w:tabs>
        <w:adjustRightInd w:val="0"/>
        <w:snapToGrid w:val="0"/>
        <w:spacing w:line="360" w:lineRule="auto"/>
        <w:ind w:left="0" w:firstLineChars="187" w:firstLine="524"/>
        <w:rPr>
          <w:rFonts w:ascii="仿宋_GB2312" w:eastAsia="仿宋_GB2312" w:hint="eastAsia"/>
          <w:sz w:val="28"/>
          <w:szCs w:val="28"/>
        </w:rPr>
      </w:pPr>
      <w:r w:rsidRPr="004C4E34">
        <w:rPr>
          <w:rFonts w:ascii="仿宋_GB2312" w:eastAsia="仿宋_GB2312" w:hint="eastAsia"/>
          <w:sz w:val="28"/>
          <w:szCs w:val="28"/>
        </w:rPr>
        <w:t>触电、机械、坍塌、物体打击和坠落等伤害事故。</w:t>
      </w:r>
    </w:p>
    <w:p w14:paraId="2498196C"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三、若施工中发生以上安全事故由乙方承担责任和费用，且视情节轻重处于承包费总额10%-20%的罚款。</w:t>
      </w:r>
    </w:p>
    <w:p w14:paraId="7A13F768"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四、本协议与“合同协议”同时签定，一式两份</w:t>
      </w:r>
      <w:r w:rsidRPr="004C4E34">
        <w:rPr>
          <w:rFonts w:ascii="仿宋_GB2312" w:eastAsia="仿宋_GB2312" w:hint="eastAsia"/>
          <w:sz w:val="28"/>
          <w:szCs w:val="28"/>
          <w:lang w:val="zh-CN"/>
        </w:rPr>
        <w:t>签字或盖章</w:t>
      </w:r>
      <w:r w:rsidRPr="004C4E34">
        <w:rPr>
          <w:rFonts w:ascii="仿宋_GB2312" w:eastAsia="仿宋_GB2312" w:hint="eastAsia"/>
          <w:sz w:val="28"/>
          <w:szCs w:val="28"/>
        </w:rPr>
        <w:t>后生效，甲乙双方各执一份。</w:t>
      </w:r>
    </w:p>
    <w:p w14:paraId="6B07534E" w14:textId="77777777" w:rsidR="004C4E34" w:rsidRPr="004C4E34" w:rsidRDefault="004C4E34" w:rsidP="004C4E34">
      <w:pPr>
        <w:adjustRightInd w:val="0"/>
        <w:snapToGrid w:val="0"/>
        <w:spacing w:line="360" w:lineRule="auto"/>
        <w:rPr>
          <w:rFonts w:ascii="仿宋_GB2312" w:eastAsia="仿宋_GB2312" w:hint="eastAsia"/>
          <w:sz w:val="28"/>
          <w:szCs w:val="28"/>
        </w:rPr>
      </w:pPr>
    </w:p>
    <w:p w14:paraId="1313C15D" w14:textId="77777777" w:rsidR="004C4E34" w:rsidRPr="004C4E34" w:rsidRDefault="004C4E34" w:rsidP="004C4E34">
      <w:pPr>
        <w:adjustRightInd w:val="0"/>
        <w:snapToGrid w:val="0"/>
        <w:spacing w:line="360" w:lineRule="auto"/>
        <w:rPr>
          <w:rFonts w:ascii="仿宋_GB2312" w:eastAsia="仿宋_GB2312" w:hint="eastAsia"/>
          <w:sz w:val="28"/>
          <w:szCs w:val="28"/>
        </w:rPr>
      </w:pPr>
      <w:r w:rsidRPr="004C4E34">
        <w:rPr>
          <w:rFonts w:ascii="仿宋_GB2312" w:eastAsia="仿宋_GB2312" w:hint="eastAsia"/>
          <w:sz w:val="28"/>
          <w:szCs w:val="28"/>
        </w:rPr>
        <w:t>甲方：                             乙方：</w:t>
      </w:r>
    </w:p>
    <w:p w14:paraId="77EDC128" w14:textId="77777777" w:rsidR="004C4E34" w:rsidRPr="004C4E34" w:rsidRDefault="004C4E34" w:rsidP="004C4E34">
      <w:pPr>
        <w:adjustRightInd w:val="0"/>
        <w:snapToGrid w:val="0"/>
        <w:spacing w:line="360" w:lineRule="auto"/>
        <w:rPr>
          <w:rFonts w:ascii="仿宋_GB2312" w:eastAsia="仿宋_GB2312" w:hint="eastAsia"/>
          <w:sz w:val="28"/>
          <w:szCs w:val="28"/>
        </w:rPr>
      </w:pPr>
    </w:p>
    <w:p w14:paraId="77181A75" w14:textId="77777777" w:rsidR="004C4E34" w:rsidRPr="004C4E34" w:rsidRDefault="004C4E34" w:rsidP="004C4E34">
      <w:pPr>
        <w:adjustRightInd w:val="0"/>
        <w:snapToGrid w:val="0"/>
        <w:spacing w:line="360" w:lineRule="auto"/>
        <w:rPr>
          <w:rFonts w:ascii="仿宋_GB2312" w:eastAsia="仿宋_GB2312" w:hint="eastAsia"/>
          <w:sz w:val="28"/>
          <w:szCs w:val="28"/>
        </w:rPr>
      </w:pPr>
      <w:r w:rsidRPr="004C4E34">
        <w:rPr>
          <w:rFonts w:ascii="仿宋_GB2312" w:eastAsia="仿宋_GB2312" w:hint="eastAsia"/>
          <w:sz w:val="28"/>
          <w:szCs w:val="28"/>
        </w:rPr>
        <w:t>年    月    日                         年    月    日</w:t>
      </w:r>
    </w:p>
    <w:p w14:paraId="72BBEF50" w14:textId="77777777" w:rsidR="004C4E34" w:rsidRPr="004C4E34" w:rsidRDefault="004C4E34" w:rsidP="004C4E34">
      <w:pPr>
        <w:adjustRightInd w:val="0"/>
        <w:snapToGrid w:val="0"/>
        <w:spacing w:line="360" w:lineRule="auto"/>
        <w:ind w:firstLineChars="800" w:firstLine="2240"/>
        <w:rPr>
          <w:rFonts w:ascii="仿宋_GB2312" w:eastAsia="仿宋_GB2312" w:hint="eastAsia"/>
          <w:sz w:val="28"/>
          <w:szCs w:val="28"/>
        </w:rPr>
      </w:pPr>
      <w:r w:rsidRPr="004C4E34">
        <w:rPr>
          <w:rFonts w:ascii="仿宋_GB2312" w:eastAsia="仿宋_GB2312" w:hint="eastAsia"/>
          <w:sz w:val="28"/>
          <w:szCs w:val="28"/>
        </w:rPr>
        <w:lastRenderedPageBreak/>
        <w:t>施工质量责任协议书</w:t>
      </w:r>
    </w:p>
    <w:p w14:paraId="2ED8D729" w14:textId="77777777" w:rsidR="004C4E34" w:rsidRPr="004C4E34" w:rsidRDefault="004C4E34" w:rsidP="004C4E34">
      <w:pPr>
        <w:adjustRightInd w:val="0"/>
        <w:snapToGrid w:val="0"/>
        <w:spacing w:line="360" w:lineRule="auto"/>
        <w:rPr>
          <w:rFonts w:ascii="仿宋_GB2312" w:eastAsia="仿宋_GB2312" w:hint="eastAsia"/>
          <w:sz w:val="28"/>
          <w:szCs w:val="28"/>
        </w:rPr>
      </w:pPr>
    </w:p>
    <w:p w14:paraId="4FC3068D" w14:textId="77777777" w:rsidR="004C4E34" w:rsidRPr="004C4E34" w:rsidRDefault="004C4E34" w:rsidP="004C4E34">
      <w:pPr>
        <w:adjustRightInd w:val="0"/>
        <w:snapToGrid w:val="0"/>
        <w:spacing w:line="360" w:lineRule="auto"/>
        <w:rPr>
          <w:rFonts w:ascii="仿宋_GB2312" w:eastAsia="仿宋_GB2312" w:hint="eastAsia"/>
          <w:sz w:val="28"/>
          <w:szCs w:val="28"/>
        </w:rPr>
      </w:pPr>
      <w:r w:rsidRPr="004C4E34">
        <w:rPr>
          <w:rFonts w:ascii="仿宋_GB2312" w:eastAsia="仿宋_GB2312" w:hint="eastAsia"/>
          <w:sz w:val="28"/>
          <w:szCs w:val="28"/>
        </w:rPr>
        <w:t>发包人：                               （以下简称甲方）</w:t>
      </w:r>
    </w:p>
    <w:p w14:paraId="07DF3414" w14:textId="77777777" w:rsidR="004C4E34" w:rsidRPr="004C4E34" w:rsidRDefault="004C4E34" w:rsidP="004C4E34">
      <w:pPr>
        <w:adjustRightInd w:val="0"/>
        <w:snapToGrid w:val="0"/>
        <w:spacing w:line="360" w:lineRule="auto"/>
        <w:rPr>
          <w:rFonts w:ascii="仿宋_GB2312" w:eastAsia="仿宋_GB2312" w:hint="eastAsia"/>
          <w:sz w:val="28"/>
          <w:szCs w:val="28"/>
        </w:rPr>
      </w:pPr>
      <w:r w:rsidRPr="004C4E34">
        <w:rPr>
          <w:rFonts w:ascii="仿宋_GB2312" w:eastAsia="仿宋_GB2312" w:hint="eastAsia"/>
          <w:sz w:val="28"/>
          <w:szCs w:val="28"/>
        </w:rPr>
        <w:t>承包人：                               （以下简称乙方）</w:t>
      </w:r>
    </w:p>
    <w:p w14:paraId="18DDA97A"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为了进一步强化安装工程施工质量管理，防止各类质量事故的发生，全面提高现场的综合管理水平，经甲乙双方同意特签定本协议书。</w:t>
      </w:r>
    </w:p>
    <w:p w14:paraId="0ABB685E"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一、起止时间</w:t>
      </w:r>
    </w:p>
    <w:p w14:paraId="529F96B8"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从乙方进场开工起至本工程甲乙双方承包关系的终止。</w:t>
      </w:r>
    </w:p>
    <w:p w14:paraId="4F65F001"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二、内容</w:t>
      </w:r>
    </w:p>
    <w:p w14:paraId="14B52411"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乙方必须保证施工达到如下质量管理要求：</w:t>
      </w:r>
    </w:p>
    <w:p w14:paraId="04356184"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1、搞好技术、管理文件的管理，保证图纸、技术文件的统一、正确、齐全、清楚，并有严格的管理制度与更改审批手续，以防止在文件发放、传递和撤除中发生失误。</w:t>
      </w:r>
    </w:p>
    <w:p w14:paraId="0EEAC76B"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2、采取措施防止施工质量出现不合格。确认和记录施工中的质量问题，并按规定的程序呈报，同时采取措施解决，超越职权不能解决的应按程序推荐解决的办法。</w:t>
      </w:r>
    </w:p>
    <w:p w14:paraId="5FF10BC4"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3、在不合格的质量问题解决之前，对将进行施工、交付或安装的工程均应采取必要的控制措施。</w:t>
      </w:r>
    </w:p>
    <w:p w14:paraId="3D5D4B60"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4、规定的内部检验工作，要求从事检验工作的人员是经过培训的并有足够的经验。</w:t>
      </w:r>
    </w:p>
    <w:p w14:paraId="3F216E4D"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5、制定质量记录的标记、收集、编目、归档、承储、保管和处理程序并贯切执行。</w:t>
      </w:r>
    </w:p>
    <w:p w14:paraId="0091644E"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6、建立内部质量审核制度，确保质量体系的有效性。</w:t>
      </w:r>
    </w:p>
    <w:p w14:paraId="64C1C020"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7、生产班组要对分项工程质量负责，现场的工长、施工员、质量检验员和关键工人必须经过考核取得岗位证书后方可上岗。</w:t>
      </w:r>
    </w:p>
    <w:p w14:paraId="77F489E1"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lastRenderedPageBreak/>
        <w:t>三、本协议实用的质量及验收标准见“重庆轻工职业学院学生宿舍7号楼项目水电、暖通安装工程施工合同”</w:t>
      </w:r>
    </w:p>
    <w:p w14:paraId="7B5A6483" w14:textId="77777777" w:rsidR="004C4E34" w:rsidRPr="004C4E34" w:rsidRDefault="004C4E34" w:rsidP="004C4E34">
      <w:pPr>
        <w:adjustRightInd w:val="0"/>
        <w:snapToGrid w:val="0"/>
        <w:spacing w:line="360" w:lineRule="auto"/>
        <w:ind w:firstLineChars="200" w:firstLine="560"/>
        <w:rPr>
          <w:rFonts w:ascii="仿宋_GB2312" w:eastAsia="仿宋_GB2312" w:hint="eastAsia"/>
          <w:sz w:val="28"/>
          <w:szCs w:val="28"/>
        </w:rPr>
      </w:pPr>
      <w:r w:rsidRPr="004C4E34">
        <w:rPr>
          <w:rFonts w:ascii="仿宋_GB2312" w:eastAsia="仿宋_GB2312" w:hint="eastAsia"/>
          <w:sz w:val="28"/>
          <w:szCs w:val="28"/>
        </w:rPr>
        <w:t>四、本协议与“合同协议”同时签定，一式两份签字或盖章后生效，甲乙双方各执一份。</w:t>
      </w:r>
    </w:p>
    <w:p w14:paraId="55CEE575" w14:textId="77777777" w:rsidR="004C4E34" w:rsidRPr="004C4E34" w:rsidRDefault="004C4E34" w:rsidP="004C4E34">
      <w:pPr>
        <w:adjustRightInd w:val="0"/>
        <w:snapToGrid w:val="0"/>
        <w:spacing w:line="360" w:lineRule="auto"/>
        <w:rPr>
          <w:rFonts w:ascii="仿宋_GB2312" w:eastAsia="仿宋_GB2312" w:hint="eastAsia"/>
          <w:sz w:val="28"/>
          <w:szCs w:val="28"/>
        </w:rPr>
      </w:pPr>
    </w:p>
    <w:p w14:paraId="7D459AAF" w14:textId="77777777" w:rsidR="004C4E34" w:rsidRPr="004C4E34" w:rsidRDefault="004C4E34" w:rsidP="004C4E34">
      <w:pPr>
        <w:adjustRightInd w:val="0"/>
        <w:snapToGrid w:val="0"/>
        <w:spacing w:line="360" w:lineRule="auto"/>
        <w:rPr>
          <w:rFonts w:ascii="仿宋_GB2312" w:eastAsia="仿宋_GB2312" w:hint="eastAsia"/>
          <w:sz w:val="28"/>
          <w:szCs w:val="28"/>
        </w:rPr>
      </w:pPr>
    </w:p>
    <w:p w14:paraId="724C1BF7" w14:textId="77777777" w:rsidR="004C4E34" w:rsidRPr="004C4E34" w:rsidRDefault="004C4E34" w:rsidP="004C4E34">
      <w:pPr>
        <w:adjustRightInd w:val="0"/>
        <w:snapToGrid w:val="0"/>
        <w:spacing w:line="360" w:lineRule="auto"/>
        <w:rPr>
          <w:rFonts w:ascii="仿宋_GB2312" w:eastAsia="仿宋_GB2312" w:hint="eastAsia"/>
          <w:sz w:val="28"/>
          <w:szCs w:val="28"/>
        </w:rPr>
      </w:pPr>
    </w:p>
    <w:p w14:paraId="6CD9BE40" w14:textId="77777777" w:rsidR="004C4E34" w:rsidRPr="004C4E34" w:rsidRDefault="004C4E34" w:rsidP="004C4E34">
      <w:pPr>
        <w:adjustRightInd w:val="0"/>
        <w:snapToGrid w:val="0"/>
        <w:spacing w:line="360" w:lineRule="auto"/>
        <w:rPr>
          <w:rFonts w:ascii="仿宋_GB2312" w:eastAsia="仿宋_GB2312" w:hint="eastAsia"/>
          <w:sz w:val="28"/>
          <w:szCs w:val="28"/>
        </w:rPr>
      </w:pPr>
    </w:p>
    <w:p w14:paraId="78649043" w14:textId="77777777" w:rsidR="004C4E34" w:rsidRPr="004C4E34" w:rsidRDefault="004C4E34" w:rsidP="004C4E34">
      <w:pPr>
        <w:adjustRightInd w:val="0"/>
        <w:snapToGrid w:val="0"/>
        <w:spacing w:line="360" w:lineRule="auto"/>
        <w:rPr>
          <w:rFonts w:ascii="仿宋_GB2312" w:eastAsia="仿宋_GB2312" w:hint="eastAsia"/>
          <w:sz w:val="28"/>
          <w:szCs w:val="28"/>
        </w:rPr>
      </w:pPr>
      <w:r w:rsidRPr="004C4E34">
        <w:rPr>
          <w:rFonts w:ascii="仿宋_GB2312" w:eastAsia="仿宋_GB2312" w:hint="eastAsia"/>
          <w:sz w:val="28"/>
          <w:szCs w:val="28"/>
        </w:rPr>
        <w:t xml:space="preserve">甲方：                            乙方：                            </w:t>
      </w:r>
    </w:p>
    <w:p w14:paraId="44FF53A6" w14:textId="77777777" w:rsidR="004C4E34" w:rsidRPr="004C4E34" w:rsidRDefault="004C4E34" w:rsidP="004C4E34">
      <w:pPr>
        <w:adjustRightInd w:val="0"/>
        <w:snapToGrid w:val="0"/>
        <w:spacing w:line="360" w:lineRule="auto"/>
        <w:rPr>
          <w:rFonts w:ascii="仿宋_GB2312" w:eastAsia="仿宋_GB2312" w:hint="eastAsia"/>
          <w:sz w:val="28"/>
          <w:szCs w:val="28"/>
        </w:rPr>
      </w:pPr>
    </w:p>
    <w:p w14:paraId="1238E425" w14:textId="77777777" w:rsidR="004C4E34" w:rsidRPr="004C4E34" w:rsidRDefault="004C4E34" w:rsidP="004C4E34">
      <w:pPr>
        <w:adjustRightInd w:val="0"/>
        <w:snapToGrid w:val="0"/>
        <w:spacing w:line="360" w:lineRule="auto"/>
        <w:rPr>
          <w:rFonts w:ascii="仿宋_GB2312" w:eastAsia="仿宋_GB2312" w:hint="eastAsia"/>
          <w:sz w:val="28"/>
          <w:szCs w:val="28"/>
        </w:rPr>
      </w:pPr>
      <w:r w:rsidRPr="004C4E34">
        <w:rPr>
          <w:rFonts w:ascii="仿宋_GB2312" w:eastAsia="仿宋_GB2312" w:hint="eastAsia"/>
          <w:sz w:val="28"/>
          <w:szCs w:val="28"/>
        </w:rPr>
        <w:t>年   月   日                      年   月   日</w:t>
      </w:r>
    </w:p>
    <w:p w14:paraId="7C5C043E" w14:textId="77777777" w:rsidR="004C4E34" w:rsidRPr="004C4E34" w:rsidRDefault="004C4E34">
      <w:pPr>
        <w:widowControl/>
        <w:shd w:val="clear" w:color="auto" w:fill="FFFFFF"/>
        <w:spacing w:before="100" w:beforeAutospacing="1" w:after="100" w:afterAutospacing="1"/>
        <w:ind w:right="640"/>
        <w:rPr>
          <w:rFonts w:hint="eastAsia"/>
          <w:sz w:val="28"/>
          <w:szCs w:val="28"/>
        </w:rPr>
      </w:pPr>
    </w:p>
    <w:sectPr w:rsidR="004C4E34" w:rsidRPr="004C4E3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8B3B8" w14:textId="77777777" w:rsidR="00C65959" w:rsidRDefault="00C65959">
      <w:r>
        <w:separator/>
      </w:r>
    </w:p>
  </w:endnote>
  <w:endnote w:type="continuationSeparator" w:id="0">
    <w:p w14:paraId="5189FDC1" w14:textId="77777777" w:rsidR="00C65959" w:rsidRDefault="00C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_5b8b_4f53">
    <w:altName w:val="Times New Roman"/>
    <w:charset w:val="00"/>
    <w:family w:val="roman"/>
    <w:pitch w:val="default"/>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09FB2" w14:textId="77777777" w:rsidR="00F4168F" w:rsidRDefault="00F416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A28C4" w14:textId="77777777" w:rsidR="00F4168F" w:rsidRDefault="00C65959">
    <w:pPr>
      <w:pStyle w:val="a3"/>
      <w:jc w:val="center"/>
    </w:pPr>
    <w:r>
      <w:t>第</w:t>
    </w:r>
    <w:sdt>
      <w:sdtPr>
        <w:id w:val="1758867695"/>
      </w:sdtPr>
      <w:sdtEndPr/>
      <w:sdtContent>
        <w:r>
          <w:fldChar w:fldCharType="begin"/>
        </w:r>
        <w:r>
          <w:instrText>PA</w:instrText>
        </w:r>
        <w:r>
          <w:instrText>GE   \* MERGEFORMAT</w:instrText>
        </w:r>
        <w:r>
          <w:fldChar w:fldCharType="separate"/>
        </w:r>
        <w:r w:rsidR="004C4E34" w:rsidRPr="004C4E34">
          <w:rPr>
            <w:noProof/>
            <w:lang w:val="zh-CN"/>
          </w:rPr>
          <w:t>11</w:t>
        </w:r>
        <w:r>
          <w:fldChar w:fldCharType="end"/>
        </w:r>
        <w:r>
          <w:t>页</w:t>
        </w:r>
      </w:sdtContent>
    </w:sdt>
  </w:p>
  <w:p w14:paraId="6F1891ED" w14:textId="77777777" w:rsidR="00F4168F" w:rsidRDefault="00F4168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00EB2" w14:textId="77777777" w:rsidR="00F4168F" w:rsidRDefault="00F416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C1AAD" w14:textId="77777777" w:rsidR="00C65959" w:rsidRDefault="00C65959">
      <w:r>
        <w:separator/>
      </w:r>
    </w:p>
  </w:footnote>
  <w:footnote w:type="continuationSeparator" w:id="0">
    <w:p w14:paraId="597405FD" w14:textId="77777777" w:rsidR="00C65959" w:rsidRDefault="00C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C4AA9" w14:textId="77777777" w:rsidR="00F4168F" w:rsidRDefault="00F4168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0381B" w14:textId="77777777" w:rsidR="00F4168F" w:rsidRDefault="00C65959">
    <w:pPr>
      <w:pStyle w:val="a4"/>
      <w:ind w:right="480"/>
      <w:jc w:val="both"/>
      <w:rPr>
        <w:rFonts w:ascii="宋体" w:hAnsi="宋体"/>
      </w:rPr>
    </w:pPr>
    <w:r>
      <w:rPr>
        <w:rFonts w:ascii="宋体" w:hAnsi="宋体"/>
      </w:rPr>
      <w:t>重庆轻工职业学院</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699F3" w14:textId="77777777" w:rsidR="00F4168F" w:rsidRDefault="00F416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378E"/>
    <w:multiLevelType w:val="multilevel"/>
    <w:tmpl w:val="08D6378E"/>
    <w:lvl w:ilvl="0">
      <w:start w:val="1"/>
      <w:numFmt w:val="decimal"/>
      <w:lvlText w:val="%1、"/>
      <w:lvlJc w:val="left"/>
      <w:pPr>
        <w:tabs>
          <w:tab w:val="num" w:pos="360"/>
        </w:tabs>
        <w:ind w:left="360" w:hanging="360"/>
      </w:pPr>
      <w:rPr>
        <w:rFonts w:ascii="Times New Roman" w:eastAsia="宋体" w:hAnsi="Times New Roman" w:cs="Times New Roman" w:hint="default"/>
        <w:strike w:val="0"/>
        <w:dstrike w:val="0"/>
        <w:u w:val="none" w:color="000000"/>
        <w:effect w:val="none"/>
      </w:rPr>
    </w:lvl>
    <w:lvl w:ilvl="1">
      <w:start w:val="1"/>
      <w:numFmt w:val="lowerLetter"/>
      <w:lvlText w:val="%2)"/>
      <w:lvlJc w:val="left"/>
      <w:pPr>
        <w:tabs>
          <w:tab w:val="num" w:pos="840"/>
        </w:tabs>
        <w:ind w:left="840" w:hanging="420"/>
      </w:pPr>
      <w:rPr>
        <w:rFonts w:ascii="Times New Roman" w:eastAsia="宋体" w:hAnsi="Times New Roman" w:cs="Times New Roman" w:hint="default"/>
        <w:strike w:val="0"/>
        <w:dstrike w:val="0"/>
        <w:u w:val="none" w:color="000000"/>
        <w:effect w:val="none"/>
      </w:rPr>
    </w:lvl>
    <w:lvl w:ilvl="2">
      <w:start w:val="1"/>
      <w:numFmt w:val="lowerRoman"/>
      <w:lvlText w:val="%3."/>
      <w:lvlJc w:val="right"/>
      <w:pPr>
        <w:tabs>
          <w:tab w:val="num" w:pos="1260"/>
        </w:tabs>
        <w:ind w:left="1260" w:hanging="420"/>
      </w:pPr>
      <w:rPr>
        <w:rFonts w:ascii="Times New Roman" w:eastAsia="宋体" w:hAnsi="Times New Roman" w:cs="Times New Roman" w:hint="default"/>
        <w:strike w:val="0"/>
        <w:dstrike w:val="0"/>
        <w:u w:val="none" w:color="000000"/>
        <w:effect w:val="none"/>
      </w:rPr>
    </w:lvl>
    <w:lvl w:ilvl="3">
      <w:start w:val="1"/>
      <w:numFmt w:val="decimal"/>
      <w:lvlText w:val="%4."/>
      <w:lvlJc w:val="left"/>
      <w:pPr>
        <w:tabs>
          <w:tab w:val="num" w:pos="1680"/>
        </w:tabs>
        <w:ind w:left="1680" w:hanging="420"/>
      </w:pPr>
      <w:rPr>
        <w:rFonts w:ascii="Times New Roman" w:eastAsia="宋体" w:hAnsi="Times New Roman" w:cs="Times New Roman" w:hint="default"/>
        <w:strike w:val="0"/>
        <w:dstrike w:val="0"/>
        <w:u w:val="none" w:color="000000"/>
        <w:effect w:val="none"/>
      </w:rPr>
    </w:lvl>
    <w:lvl w:ilvl="4">
      <w:start w:val="1"/>
      <w:numFmt w:val="lowerLetter"/>
      <w:lvlText w:val="%5)"/>
      <w:lvlJc w:val="left"/>
      <w:pPr>
        <w:tabs>
          <w:tab w:val="num" w:pos="2100"/>
        </w:tabs>
        <w:ind w:left="2100" w:hanging="420"/>
      </w:pPr>
      <w:rPr>
        <w:rFonts w:ascii="Times New Roman" w:eastAsia="宋体" w:hAnsi="Times New Roman" w:cs="Times New Roman" w:hint="default"/>
        <w:strike w:val="0"/>
        <w:dstrike w:val="0"/>
        <w:u w:val="none" w:color="000000"/>
        <w:effect w:val="none"/>
      </w:rPr>
    </w:lvl>
    <w:lvl w:ilvl="5">
      <w:start w:val="1"/>
      <w:numFmt w:val="lowerRoman"/>
      <w:lvlText w:val="%6."/>
      <w:lvlJc w:val="right"/>
      <w:pPr>
        <w:tabs>
          <w:tab w:val="num" w:pos="2520"/>
        </w:tabs>
        <w:ind w:left="2520" w:hanging="420"/>
      </w:pPr>
      <w:rPr>
        <w:rFonts w:ascii="Times New Roman" w:eastAsia="宋体" w:hAnsi="Times New Roman" w:cs="Times New Roman" w:hint="default"/>
        <w:strike w:val="0"/>
        <w:dstrike w:val="0"/>
        <w:u w:val="none" w:color="000000"/>
        <w:effect w:val="none"/>
      </w:rPr>
    </w:lvl>
    <w:lvl w:ilvl="6">
      <w:start w:val="1"/>
      <w:numFmt w:val="decimal"/>
      <w:lvlText w:val="%7."/>
      <w:lvlJc w:val="left"/>
      <w:pPr>
        <w:tabs>
          <w:tab w:val="num" w:pos="2940"/>
        </w:tabs>
        <w:ind w:left="2940" w:hanging="420"/>
      </w:pPr>
      <w:rPr>
        <w:rFonts w:ascii="Times New Roman" w:eastAsia="宋体" w:hAnsi="Times New Roman" w:cs="Times New Roman" w:hint="default"/>
        <w:strike w:val="0"/>
        <w:dstrike w:val="0"/>
        <w:u w:val="none" w:color="000000"/>
        <w:effect w:val="none"/>
      </w:rPr>
    </w:lvl>
    <w:lvl w:ilvl="7">
      <w:start w:val="1"/>
      <w:numFmt w:val="lowerLetter"/>
      <w:lvlText w:val="%8)"/>
      <w:lvlJc w:val="left"/>
      <w:pPr>
        <w:tabs>
          <w:tab w:val="num" w:pos="3360"/>
        </w:tabs>
        <w:ind w:left="3360" w:hanging="420"/>
      </w:pPr>
      <w:rPr>
        <w:rFonts w:ascii="Times New Roman" w:eastAsia="宋体" w:hAnsi="Times New Roman" w:cs="Times New Roman" w:hint="default"/>
        <w:strike w:val="0"/>
        <w:dstrike w:val="0"/>
        <w:u w:val="none" w:color="000000"/>
        <w:effect w:val="none"/>
      </w:rPr>
    </w:lvl>
    <w:lvl w:ilvl="8">
      <w:start w:val="1"/>
      <w:numFmt w:val="lowerRoman"/>
      <w:lvlText w:val="%9."/>
      <w:lvlJc w:val="right"/>
      <w:pPr>
        <w:tabs>
          <w:tab w:val="num" w:pos="3780"/>
        </w:tabs>
        <w:ind w:left="3780" w:hanging="420"/>
      </w:pPr>
      <w:rPr>
        <w:rFonts w:ascii="Times New Roman" w:eastAsia="宋体" w:hAnsi="Times New Roman" w:cs="Times New Roman" w:hint="default"/>
        <w:strike w:val="0"/>
        <w:dstrike w:val="0"/>
        <w:u w:val="none" w:color="000000"/>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NTUyY2M4ZTQwNGNlOTQ4MmM3OTEzZDFiNDFhZmEifQ=="/>
  </w:docVars>
  <w:rsids>
    <w:rsidRoot w:val="00F42275"/>
    <w:rsid w:val="00051046"/>
    <w:rsid w:val="000B3575"/>
    <w:rsid w:val="000E7D9C"/>
    <w:rsid w:val="001702D8"/>
    <w:rsid w:val="0017456D"/>
    <w:rsid w:val="001964B8"/>
    <w:rsid w:val="00272BC7"/>
    <w:rsid w:val="003E3316"/>
    <w:rsid w:val="00401748"/>
    <w:rsid w:val="00403C9C"/>
    <w:rsid w:val="00410C5B"/>
    <w:rsid w:val="004C4E34"/>
    <w:rsid w:val="00541B3F"/>
    <w:rsid w:val="005446DC"/>
    <w:rsid w:val="005B6DCF"/>
    <w:rsid w:val="006211B1"/>
    <w:rsid w:val="006C1BC5"/>
    <w:rsid w:val="006F3DDC"/>
    <w:rsid w:val="00737C15"/>
    <w:rsid w:val="00784177"/>
    <w:rsid w:val="00864465"/>
    <w:rsid w:val="008B76BB"/>
    <w:rsid w:val="008F606F"/>
    <w:rsid w:val="009844AB"/>
    <w:rsid w:val="00A44B60"/>
    <w:rsid w:val="00BA391B"/>
    <w:rsid w:val="00C07EEE"/>
    <w:rsid w:val="00C13904"/>
    <w:rsid w:val="00C65959"/>
    <w:rsid w:val="00CD258B"/>
    <w:rsid w:val="00D15F0A"/>
    <w:rsid w:val="00D3440D"/>
    <w:rsid w:val="00D81CE2"/>
    <w:rsid w:val="00E70358"/>
    <w:rsid w:val="00ED4B55"/>
    <w:rsid w:val="00F4168F"/>
    <w:rsid w:val="00F42275"/>
    <w:rsid w:val="00F70140"/>
    <w:rsid w:val="00F76DEF"/>
    <w:rsid w:val="00FC29C1"/>
    <w:rsid w:val="03CE12FE"/>
    <w:rsid w:val="06D12E9B"/>
    <w:rsid w:val="0DA3333D"/>
    <w:rsid w:val="15EA5EB4"/>
    <w:rsid w:val="19D418AD"/>
    <w:rsid w:val="1BDF0003"/>
    <w:rsid w:val="1DA70830"/>
    <w:rsid w:val="1E700A63"/>
    <w:rsid w:val="1F953868"/>
    <w:rsid w:val="208E3170"/>
    <w:rsid w:val="211571F2"/>
    <w:rsid w:val="23F83984"/>
    <w:rsid w:val="259959FC"/>
    <w:rsid w:val="28A70B3C"/>
    <w:rsid w:val="2BEB6471"/>
    <w:rsid w:val="2C450A2C"/>
    <w:rsid w:val="2D7E40A8"/>
    <w:rsid w:val="2DC13020"/>
    <w:rsid w:val="31C73D13"/>
    <w:rsid w:val="36AA543D"/>
    <w:rsid w:val="3807501A"/>
    <w:rsid w:val="3B73211B"/>
    <w:rsid w:val="3E6E73FF"/>
    <w:rsid w:val="3F9B1532"/>
    <w:rsid w:val="401D6FD0"/>
    <w:rsid w:val="43212B30"/>
    <w:rsid w:val="460F2655"/>
    <w:rsid w:val="49CB2EC1"/>
    <w:rsid w:val="514F4E6E"/>
    <w:rsid w:val="51734070"/>
    <w:rsid w:val="51D435DC"/>
    <w:rsid w:val="552D4AC3"/>
    <w:rsid w:val="55A57C7F"/>
    <w:rsid w:val="5F5C6395"/>
    <w:rsid w:val="60511AE6"/>
    <w:rsid w:val="621002A7"/>
    <w:rsid w:val="64493681"/>
    <w:rsid w:val="6DAE0BA9"/>
    <w:rsid w:val="7087680D"/>
    <w:rsid w:val="72AA5489"/>
    <w:rsid w:val="74B82DCE"/>
    <w:rsid w:val="7ABB2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78444B-197B-4FA8-898D-502433DF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qFormat/>
    <w:pPr>
      <w:ind w:leftChars="200" w:left="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21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17662-7F61-4B85-BCC0-DD189B0B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amdin</cp:lastModifiedBy>
  <cp:revision>28</cp:revision>
  <cp:lastPrinted>2021-04-03T04:15:00Z</cp:lastPrinted>
  <dcterms:created xsi:type="dcterms:W3CDTF">2017-11-09T10:46:00Z</dcterms:created>
  <dcterms:modified xsi:type="dcterms:W3CDTF">2025-01-02T02:57:00Z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864FFEED825945F6A6CA5376415F6F45_13</vt:lpwstr>
  </property>
</Properties>
</file>